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C1" w:rsidRPr="007D3FC1" w:rsidRDefault="007D3FC1" w:rsidP="007D3FC1">
      <w:pPr>
        <w:pStyle w:val="a5"/>
        <w:spacing w:line="276" w:lineRule="auto"/>
        <w:rPr>
          <w:rFonts w:ascii="Times New Roman" w:hAnsi="Times New Roman" w:cs="Times New Roman"/>
          <w:b/>
        </w:rPr>
      </w:pPr>
      <w:r w:rsidRPr="007D3FC1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  <w:r w:rsidRPr="007D3FC1">
        <w:rPr>
          <w:rFonts w:ascii="Times New Roman" w:hAnsi="Times New Roman" w:cs="Times New Roman"/>
          <w:b/>
        </w:rPr>
        <w:t xml:space="preserve">   </w:t>
      </w:r>
      <w:r w:rsidRPr="007D3FC1">
        <w:rPr>
          <w:rFonts w:ascii="Times New Roman" w:hAnsi="Times New Roman" w:cs="Times New Roman"/>
          <w:b/>
        </w:rPr>
        <w:t>«</w:t>
      </w:r>
      <w:r w:rsidRPr="007D3FC1">
        <w:rPr>
          <w:rFonts w:ascii="Times New Roman" w:hAnsi="Times New Roman" w:cs="Times New Roman"/>
          <w:b/>
        </w:rPr>
        <w:t>СОШ</w:t>
      </w:r>
      <w:r w:rsidRPr="007D3FC1">
        <w:rPr>
          <w:rFonts w:ascii="Times New Roman" w:hAnsi="Times New Roman" w:cs="Times New Roman"/>
          <w:b/>
        </w:rPr>
        <w:t>№44»</w:t>
      </w:r>
    </w:p>
    <w:p w:rsidR="007D3FC1" w:rsidRPr="007D3FC1" w:rsidRDefault="007D3FC1" w:rsidP="007D3FC1">
      <w:pPr>
        <w:pStyle w:val="a5"/>
        <w:spacing w:line="276" w:lineRule="auto"/>
        <w:rPr>
          <w:rFonts w:ascii="Times New Roman" w:hAnsi="Times New Roman" w:cs="Times New Roman"/>
          <w:b/>
        </w:rPr>
      </w:pPr>
    </w:p>
    <w:p w:rsidR="007D3FC1" w:rsidRPr="007D3FC1" w:rsidRDefault="007D3FC1" w:rsidP="007D3FC1">
      <w:pPr>
        <w:pStyle w:val="a5"/>
        <w:tabs>
          <w:tab w:val="left" w:pos="7720"/>
        </w:tabs>
        <w:spacing w:line="276" w:lineRule="auto"/>
        <w:jc w:val="left"/>
        <w:rPr>
          <w:rFonts w:ascii="Times New Roman" w:hAnsi="Times New Roman" w:cs="Times New Roman"/>
          <w:b/>
          <w:sz w:val="20"/>
        </w:rPr>
      </w:pPr>
      <w:r w:rsidRPr="007D3FC1">
        <w:rPr>
          <w:rFonts w:ascii="Times New Roman" w:hAnsi="Times New Roman" w:cs="Times New Roman"/>
          <w:b/>
        </w:rPr>
        <w:t xml:space="preserve">                    </w:t>
      </w:r>
      <w:r w:rsidRPr="007D3FC1">
        <w:rPr>
          <w:rFonts w:ascii="Times New Roman" w:hAnsi="Times New Roman" w:cs="Times New Roman"/>
          <w:b/>
          <w:sz w:val="20"/>
        </w:rPr>
        <w:t xml:space="preserve">367913, пос. </w:t>
      </w:r>
      <w:proofErr w:type="spellStart"/>
      <w:r w:rsidRPr="007D3FC1">
        <w:rPr>
          <w:rFonts w:ascii="Times New Roman" w:hAnsi="Times New Roman" w:cs="Times New Roman"/>
          <w:b/>
          <w:sz w:val="20"/>
        </w:rPr>
        <w:t>Шамхал-Термен</w:t>
      </w:r>
      <w:proofErr w:type="spellEnd"/>
      <w:r w:rsidRPr="007D3FC1">
        <w:rPr>
          <w:rFonts w:ascii="Times New Roman" w:hAnsi="Times New Roman" w:cs="Times New Roman"/>
          <w:b/>
          <w:sz w:val="20"/>
        </w:rPr>
        <w:t>,</w:t>
      </w:r>
      <w:r w:rsidRPr="007D3FC1">
        <w:rPr>
          <w:rFonts w:ascii="Times New Roman" w:hAnsi="Times New Roman" w:cs="Times New Roman"/>
          <w:b/>
          <w:sz w:val="20"/>
        </w:rPr>
        <w:t xml:space="preserve">           </w:t>
      </w:r>
      <w:r w:rsidR="00D91DB4">
        <w:rPr>
          <w:rFonts w:ascii="Times New Roman" w:hAnsi="Times New Roman" w:cs="Times New Roman"/>
          <w:b/>
          <w:sz w:val="20"/>
        </w:rPr>
        <w:t xml:space="preserve">            </w:t>
      </w:r>
      <w:r>
        <w:rPr>
          <w:rFonts w:ascii="Times New Roman" w:hAnsi="Times New Roman" w:cs="Times New Roman"/>
          <w:b/>
          <w:sz w:val="20"/>
        </w:rPr>
        <w:t xml:space="preserve">    </w:t>
      </w:r>
      <w:r w:rsidRPr="007D3FC1">
        <w:rPr>
          <w:rFonts w:ascii="Times New Roman" w:hAnsi="Times New Roman" w:cs="Times New Roman"/>
          <w:b/>
          <w:sz w:val="20"/>
        </w:rPr>
        <w:t>тел.  8(928)538-28-20</w:t>
      </w:r>
      <w:proofErr w:type="gramStart"/>
      <w:r w:rsidRPr="007D3FC1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 xml:space="preserve">                                             </w:t>
      </w:r>
      <w:r w:rsidR="00D91DB4">
        <w:rPr>
          <w:rFonts w:ascii="Times New Roman" w:hAnsi="Times New Roman" w:cs="Times New Roman"/>
          <w:b/>
          <w:sz w:val="20"/>
        </w:rPr>
        <w:t xml:space="preserve">                       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7D3FC1">
        <w:rPr>
          <w:rFonts w:ascii="Times New Roman" w:hAnsi="Times New Roman" w:cs="Times New Roman"/>
          <w:b/>
          <w:sz w:val="20"/>
        </w:rPr>
        <w:t>У</w:t>
      </w:r>
      <w:proofErr w:type="gramEnd"/>
      <w:r w:rsidRPr="007D3FC1">
        <w:rPr>
          <w:rFonts w:ascii="Times New Roman" w:hAnsi="Times New Roman" w:cs="Times New Roman"/>
          <w:b/>
          <w:sz w:val="20"/>
        </w:rPr>
        <w:t>тверждаю:</w:t>
      </w:r>
    </w:p>
    <w:p w:rsidR="007D3FC1" w:rsidRPr="007D3FC1" w:rsidRDefault="007D3FC1" w:rsidP="007D3FC1">
      <w:pPr>
        <w:pStyle w:val="a5"/>
        <w:tabs>
          <w:tab w:val="left" w:pos="7720"/>
        </w:tabs>
        <w:spacing w:line="276" w:lineRule="auto"/>
        <w:jc w:val="left"/>
        <w:rPr>
          <w:rFonts w:ascii="Times New Roman" w:hAnsi="Times New Roman" w:cs="Times New Roman"/>
          <w:b/>
          <w:sz w:val="20"/>
        </w:rPr>
      </w:pPr>
      <w:r w:rsidRPr="007D3FC1">
        <w:rPr>
          <w:rFonts w:ascii="Times New Roman" w:hAnsi="Times New Roman" w:cs="Times New Roman"/>
          <w:b/>
          <w:sz w:val="20"/>
        </w:rPr>
        <w:t xml:space="preserve">                   </w:t>
      </w:r>
      <w:proofErr w:type="spellStart"/>
      <w:r w:rsidRPr="007D3FC1">
        <w:rPr>
          <w:rFonts w:ascii="Times New Roman" w:hAnsi="Times New Roman" w:cs="Times New Roman"/>
          <w:b/>
          <w:sz w:val="20"/>
        </w:rPr>
        <w:t>г</w:t>
      </w:r>
      <w:proofErr w:type="gramStart"/>
      <w:r w:rsidRPr="007D3FC1">
        <w:rPr>
          <w:rFonts w:ascii="Times New Roman" w:hAnsi="Times New Roman" w:cs="Times New Roman"/>
          <w:b/>
          <w:sz w:val="20"/>
        </w:rPr>
        <w:t>.М</w:t>
      </w:r>
      <w:proofErr w:type="gramEnd"/>
      <w:r w:rsidRPr="007D3FC1">
        <w:rPr>
          <w:rFonts w:ascii="Times New Roman" w:hAnsi="Times New Roman" w:cs="Times New Roman"/>
          <w:b/>
          <w:sz w:val="20"/>
        </w:rPr>
        <w:t>ахачкала</w:t>
      </w:r>
      <w:proofErr w:type="spellEnd"/>
      <w:r w:rsidRPr="007D3FC1">
        <w:rPr>
          <w:rFonts w:ascii="Times New Roman" w:hAnsi="Times New Roman" w:cs="Times New Roman"/>
          <w:b/>
          <w:sz w:val="20"/>
        </w:rPr>
        <w:t>,</w:t>
      </w:r>
      <w:r w:rsidRPr="007D3FC1">
        <w:rPr>
          <w:rFonts w:ascii="Times New Roman" w:hAnsi="Times New Roman" w:cs="Times New Roman"/>
          <w:b/>
          <w:sz w:val="20"/>
        </w:rPr>
        <w:t xml:space="preserve"> </w:t>
      </w:r>
      <w:r w:rsidRPr="007D3FC1">
        <w:rPr>
          <w:rFonts w:ascii="Times New Roman" w:hAnsi="Times New Roman" w:cs="Times New Roman"/>
          <w:b/>
          <w:sz w:val="20"/>
        </w:rPr>
        <w:t>ул. Победы,6</w:t>
      </w:r>
      <w:r w:rsidRPr="007D3FC1">
        <w:rPr>
          <w:rFonts w:ascii="Times New Roman" w:hAnsi="Times New Roman" w:cs="Times New Roman"/>
          <w:b/>
          <w:sz w:val="20"/>
        </w:rPr>
        <w:t xml:space="preserve">   </w:t>
      </w:r>
      <w:r w:rsidR="00D91DB4">
        <w:rPr>
          <w:rFonts w:ascii="Times New Roman" w:hAnsi="Times New Roman" w:cs="Times New Roman"/>
          <w:b/>
          <w:sz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7D3FC1">
        <w:rPr>
          <w:rFonts w:ascii="Times New Roman" w:hAnsi="Times New Roman" w:cs="Times New Roman"/>
          <w:b/>
          <w:sz w:val="20"/>
          <w:lang w:val="en-US"/>
        </w:rPr>
        <w:t>e</w:t>
      </w:r>
      <w:r w:rsidRPr="007D3FC1">
        <w:rPr>
          <w:rFonts w:ascii="Times New Roman" w:hAnsi="Times New Roman" w:cs="Times New Roman"/>
          <w:b/>
          <w:sz w:val="20"/>
        </w:rPr>
        <w:t>-</w:t>
      </w:r>
      <w:r w:rsidRPr="007D3FC1">
        <w:rPr>
          <w:rFonts w:ascii="Times New Roman" w:hAnsi="Times New Roman" w:cs="Times New Roman"/>
          <w:b/>
          <w:sz w:val="20"/>
          <w:lang w:val="en-US"/>
        </w:rPr>
        <w:t>mail</w:t>
      </w:r>
      <w:r w:rsidRPr="007D3FC1">
        <w:rPr>
          <w:rFonts w:ascii="Times New Roman" w:hAnsi="Times New Roman" w:cs="Times New Roman"/>
          <w:b/>
          <w:sz w:val="20"/>
        </w:rPr>
        <w:t xml:space="preserve">: </w:t>
      </w:r>
      <w:hyperlink r:id="rId7" w:history="1"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  <w:lang w:val="en-US"/>
          </w:rPr>
          <w:t>ege</w:t>
        </w:r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</w:rPr>
          <w:t>200644@</w:t>
        </w:r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  <w:lang w:val="en-US"/>
          </w:rPr>
          <w:t>yandex</w:t>
        </w:r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</w:rPr>
          <w:t>.</w:t>
        </w:r>
        <w:proofErr w:type="spellStart"/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  <w:lang w:val="en-US"/>
          </w:rPr>
          <w:t>ru</w:t>
        </w:r>
        <w:proofErr w:type="spellEnd"/>
      </w:hyperlink>
      <w:r w:rsidRPr="007D3FC1">
        <w:rPr>
          <w:rFonts w:ascii="Times New Roman" w:hAnsi="Times New Roman" w:cs="Times New Roman"/>
          <w:b/>
          <w:sz w:val="20"/>
          <w:u w:val="single"/>
        </w:rPr>
        <w:t>,</w:t>
      </w:r>
      <w:r w:rsidRPr="007D3FC1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="00D91DB4">
        <w:rPr>
          <w:rFonts w:ascii="Times New Roman" w:hAnsi="Times New Roman" w:cs="Times New Roman"/>
          <w:sz w:val="20"/>
        </w:rPr>
        <w:t xml:space="preserve">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7D3FC1">
        <w:rPr>
          <w:rFonts w:ascii="Times New Roman" w:hAnsi="Times New Roman" w:cs="Times New Roman"/>
          <w:sz w:val="20"/>
        </w:rPr>
        <w:t>Директор МБОУ «СОШ №44»</w:t>
      </w:r>
    </w:p>
    <w:tbl>
      <w:tblPr>
        <w:tblpPr w:leftFromText="180" w:rightFromText="180" w:vertAnchor="text" w:horzAnchor="margin" w:tblpY="595"/>
        <w:tblW w:w="1506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5069"/>
      </w:tblGrid>
      <w:tr w:rsidR="007D3FC1" w:rsidRPr="007D3FC1" w:rsidTr="00D91DB4">
        <w:trPr>
          <w:trHeight w:val="18"/>
        </w:trPr>
        <w:tc>
          <w:tcPr>
            <w:tcW w:w="15069" w:type="dxa"/>
          </w:tcPr>
          <w:p w:rsidR="007D3FC1" w:rsidRPr="007D3FC1" w:rsidRDefault="007D3FC1" w:rsidP="00D91DB4">
            <w:pPr>
              <w:pStyle w:val="a5"/>
              <w:tabs>
                <w:tab w:val="left" w:pos="1080"/>
              </w:tabs>
              <w:jc w:val="left"/>
              <w:rPr>
                <w:rFonts w:ascii="Times New Roman" w:hAnsi="Times New Roman" w:cs="Times New Roman"/>
                <w:b/>
                <w:sz w:val="20"/>
                <w:u w:val="single"/>
              </w:rPr>
            </w:pPr>
          </w:p>
        </w:tc>
      </w:tr>
    </w:tbl>
    <w:p w:rsidR="007D3FC1" w:rsidRDefault="007D3FC1" w:rsidP="007D3FC1">
      <w:pPr>
        <w:pStyle w:val="a5"/>
        <w:tabs>
          <w:tab w:val="left" w:pos="7720"/>
        </w:tabs>
        <w:spacing w:line="276" w:lineRule="auto"/>
        <w:jc w:val="left"/>
        <w:rPr>
          <w:rFonts w:ascii="Times New Roman" w:hAnsi="Times New Roman" w:cs="Times New Roman"/>
          <w:sz w:val="20"/>
        </w:rPr>
      </w:pPr>
      <w:r w:rsidRPr="007D3FC1">
        <w:rPr>
          <w:rFonts w:ascii="Times New Roman" w:hAnsi="Times New Roman" w:cs="Times New Roman"/>
          <w:b/>
          <w:sz w:val="20"/>
        </w:rPr>
        <w:t xml:space="preserve"> </w:t>
      </w:r>
      <w:r w:rsidRPr="007D3FC1">
        <w:rPr>
          <w:rFonts w:ascii="Times New Roman" w:hAnsi="Times New Roman" w:cs="Times New Roman"/>
          <w:b/>
          <w:sz w:val="20"/>
        </w:rPr>
        <w:t xml:space="preserve">                             </w:t>
      </w:r>
      <w:r w:rsidRPr="007D3FC1">
        <w:rPr>
          <w:rFonts w:ascii="Times New Roman" w:hAnsi="Times New Roman" w:cs="Times New Roman"/>
          <w:b/>
          <w:sz w:val="20"/>
        </w:rPr>
        <w:t xml:space="preserve">                             </w:t>
      </w:r>
      <w:r>
        <w:rPr>
          <w:rFonts w:ascii="Times New Roman" w:hAnsi="Times New Roman" w:cs="Times New Roman"/>
          <w:b/>
          <w:sz w:val="20"/>
        </w:rPr>
        <w:t xml:space="preserve">                         </w:t>
      </w:r>
      <w:r w:rsidR="00D91DB4">
        <w:rPr>
          <w:rFonts w:ascii="Times New Roman" w:hAnsi="Times New Roman" w:cs="Times New Roman"/>
          <w:b/>
          <w:sz w:val="20"/>
        </w:rPr>
        <w:t xml:space="preserve">                </w:t>
      </w:r>
      <w:r w:rsidRPr="007D3FC1">
        <w:rPr>
          <w:rFonts w:ascii="Times New Roman" w:hAnsi="Times New Roman" w:cs="Times New Roman"/>
          <w:b/>
          <w:sz w:val="20"/>
        </w:rPr>
        <w:t xml:space="preserve"> </w:t>
      </w:r>
      <w:hyperlink r:id="rId8" w:history="1"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  <w:lang w:val="en-US"/>
          </w:rPr>
          <w:t>srednaj</w:t>
        </w:r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</w:rPr>
          <w:t>44@</w:t>
        </w:r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  <w:lang w:val="en-US"/>
          </w:rPr>
          <w:t>mail</w:t>
        </w:r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</w:rPr>
          <w:t>.</w:t>
        </w:r>
        <w:proofErr w:type="spellStart"/>
        <w:r w:rsidRPr="007D3FC1">
          <w:rPr>
            <w:rStyle w:val="a6"/>
            <w:rFonts w:ascii="Times New Roman" w:hAnsi="Times New Roman" w:cs="Times New Roman"/>
            <w:b/>
            <w:color w:val="auto"/>
            <w:sz w:val="20"/>
            <w:lang w:val="en-US"/>
          </w:rPr>
          <w:t>ru</w:t>
        </w:r>
        <w:proofErr w:type="spellEnd"/>
      </w:hyperlink>
      <w:r w:rsidRPr="007D3FC1">
        <w:rPr>
          <w:rFonts w:ascii="Times New Roman" w:hAnsi="Times New Roman" w:cs="Times New Roman"/>
          <w:sz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</w:rPr>
        <w:t xml:space="preserve">                </w:t>
      </w:r>
      <w:r w:rsidRPr="007D3FC1">
        <w:rPr>
          <w:rFonts w:ascii="Times New Roman" w:hAnsi="Times New Roman" w:cs="Times New Roman"/>
          <w:sz w:val="20"/>
        </w:rPr>
        <w:t xml:space="preserve"> </w:t>
      </w:r>
      <w:r w:rsidR="00D91DB4">
        <w:rPr>
          <w:rFonts w:ascii="Times New Roman" w:hAnsi="Times New Roman" w:cs="Times New Roman"/>
          <w:sz w:val="20"/>
        </w:rPr>
        <w:t xml:space="preserve">                      </w:t>
      </w:r>
      <w:r w:rsidRPr="007D3FC1">
        <w:rPr>
          <w:rFonts w:ascii="Times New Roman" w:hAnsi="Times New Roman" w:cs="Times New Roman"/>
          <w:sz w:val="20"/>
        </w:rPr>
        <w:t xml:space="preserve">_____________Х.Н. </w:t>
      </w:r>
      <w:proofErr w:type="spellStart"/>
      <w:r w:rsidRPr="007D3FC1">
        <w:rPr>
          <w:rFonts w:ascii="Times New Roman" w:hAnsi="Times New Roman" w:cs="Times New Roman"/>
          <w:sz w:val="20"/>
        </w:rPr>
        <w:t>Шахбанов</w:t>
      </w:r>
      <w:proofErr w:type="spellEnd"/>
      <w:r w:rsidRPr="007D3FC1">
        <w:rPr>
          <w:rFonts w:ascii="Times New Roman" w:hAnsi="Times New Roman" w:cs="Times New Roman"/>
          <w:sz w:val="20"/>
        </w:rPr>
        <w:t xml:space="preserve">    </w:t>
      </w:r>
    </w:p>
    <w:p w:rsidR="007D3FC1" w:rsidRPr="007D3FC1" w:rsidRDefault="007D3FC1" w:rsidP="007D3FC1">
      <w:pPr>
        <w:pStyle w:val="a5"/>
        <w:tabs>
          <w:tab w:val="left" w:pos="7720"/>
        </w:tabs>
        <w:spacing w:line="276" w:lineRule="auto"/>
        <w:jc w:val="left"/>
        <w:rPr>
          <w:rFonts w:ascii="Times New Roman" w:hAnsi="Times New Roman" w:cs="Times New Roman"/>
          <w:b/>
          <w:sz w:val="20"/>
        </w:rPr>
      </w:pPr>
      <w:r w:rsidRPr="007D3FC1">
        <w:rPr>
          <w:rFonts w:ascii="Times New Roman" w:hAnsi="Times New Roman" w:cs="Times New Roman"/>
          <w:sz w:val="20"/>
        </w:rPr>
        <w:t xml:space="preserve">                       </w:t>
      </w:r>
      <w:r w:rsidR="00D91DB4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</w:t>
      </w:r>
      <w:r w:rsidRPr="007D3FC1">
        <w:rPr>
          <w:rFonts w:ascii="Times New Roman" w:hAnsi="Times New Roman" w:cs="Times New Roman"/>
          <w:sz w:val="20"/>
        </w:rPr>
        <w:t xml:space="preserve"> </w:t>
      </w:r>
      <w:r w:rsidR="00D91DB4">
        <w:rPr>
          <w:rFonts w:ascii="Times New Roman" w:hAnsi="Times New Roman" w:cs="Times New Roman"/>
          <w:sz w:val="20"/>
        </w:rPr>
        <w:t xml:space="preserve">                    </w:t>
      </w:r>
      <w:r w:rsidR="00D91DB4" w:rsidRPr="007D3FC1">
        <w:rPr>
          <w:rFonts w:ascii="Times New Roman" w:hAnsi="Times New Roman" w:cs="Times New Roman"/>
          <w:sz w:val="20"/>
        </w:rPr>
        <w:t>«____»________2018г</w:t>
      </w:r>
      <w:r w:rsidR="00D91DB4">
        <w:rPr>
          <w:rFonts w:ascii="Times New Roman" w:hAnsi="Times New Roman" w:cs="Times New Roman"/>
          <w:sz w:val="20"/>
        </w:rPr>
        <w:t xml:space="preserve">. </w:t>
      </w:r>
    </w:p>
    <w:p w:rsidR="007D3FC1" w:rsidRPr="007D3FC1" w:rsidRDefault="007D3FC1" w:rsidP="007D3FC1">
      <w:pPr>
        <w:pStyle w:val="a5"/>
        <w:spacing w:line="276" w:lineRule="auto"/>
        <w:jc w:val="left"/>
        <w:rPr>
          <w:rFonts w:ascii="Times New Roman" w:hAnsi="Times New Roman" w:cs="Times New Roman"/>
          <w:b/>
          <w:sz w:val="20"/>
        </w:rPr>
      </w:pPr>
      <w:r w:rsidRPr="007D3FC1">
        <w:rPr>
          <w:rFonts w:ascii="Times New Roman" w:hAnsi="Times New Roman" w:cs="Times New Roman"/>
          <w:b/>
          <w:sz w:val="20"/>
        </w:rPr>
        <w:t xml:space="preserve">                    </w:t>
      </w:r>
    </w:p>
    <w:p w:rsidR="006944A1" w:rsidRPr="00D91DB4" w:rsidRDefault="00D91DB4" w:rsidP="00D91DB4">
      <w:pPr>
        <w:pStyle w:val="a5"/>
        <w:spacing w:line="276" w:lineRule="auto"/>
        <w:jc w:val="left"/>
        <w:rPr>
          <w:rFonts w:ascii="Times New Roman" w:hAnsi="Times New Roman" w:cs="Times New Roman"/>
          <w:sz w:val="20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6.55pt;margin-top:5.25pt;width:652.65pt;height:165.1pt;z-index:251660288" fillcolor="#00b0f0" strokecolor="#00b0f0" strokeweight="1.5pt">
            <v:shadow on="t" color="#900"/>
            <v:textpath style="font-family:&quot;Monotype Corsiva&quot;;font-size:32pt;font-style:italic;v-text-kern:t" trim="t" fitpath="t" string="План работы &#10;зам.директора по УВР"/>
            <w10:wrap type="square"/>
          </v:shape>
        </w:pict>
      </w:r>
      <w:r w:rsidR="007D3FC1" w:rsidRPr="007D3FC1">
        <w:rPr>
          <w:rFonts w:ascii="Times New Roman" w:hAnsi="Times New Roman" w:cs="Times New Roman"/>
          <w:b/>
          <w:sz w:val="20"/>
        </w:rPr>
        <w:t xml:space="preserve">                 </w:t>
      </w:r>
      <w:r>
        <w:rPr>
          <w:rFonts w:ascii="Times New Roman" w:hAnsi="Times New Roman" w:cs="Times New Roman"/>
          <w:sz w:val="20"/>
        </w:rPr>
        <w:t xml:space="preserve">                   </w:t>
      </w:r>
      <w:r w:rsidR="007D3FC1" w:rsidRPr="007D3FC1">
        <w:rPr>
          <w:rFonts w:ascii="Times New Roman" w:hAnsi="Times New Roman" w:cs="Times New Roman"/>
          <w:sz w:val="20"/>
        </w:rPr>
        <w:t xml:space="preserve">                   .</w:t>
      </w:r>
    </w:p>
    <w:p w:rsidR="006944A1" w:rsidRDefault="006944A1" w:rsidP="006944A1">
      <w:pPr>
        <w:rPr>
          <w:b/>
          <w:sz w:val="24"/>
          <w:szCs w:val="24"/>
        </w:rPr>
      </w:pPr>
    </w:p>
    <w:p w:rsidR="007D3FC1" w:rsidRDefault="007D3FC1" w:rsidP="009629D8">
      <w:pPr>
        <w:jc w:val="center"/>
        <w:rPr>
          <w:b/>
          <w:sz w:val="48"/>
          <w:szCs w:val="48"/>
        </w:rPr>
      </w:pPr>
    </w:p>
    <w:p w:rsidR="007D3FC1" w:rsidRDefault="007D3FC1" w:rsidP="009629D8">
      <w:pPr>
        <w:jc w:val="center"/>
        <w:rPr>
          <w:b/>
          <w:sz w:val="48"/>
          <w:szCs w:val="48"/>
        </w:rPr>
      </w:pPr>
    </w:p>
    <w:p w:rsidR="007D3FC1" w:rsidRDefault="007D3FC1" w:rsidP="009629D8">
      <w:pPr>
        <w:jc w:val="center"/>
        <w:rPr>
          <w:b/>
          <w:sz w:val="48"/>
          <w:szCs w:val="48"/>
        </w:rPr>
      </w:pPr>
    </w:p>
    <w:p w:rsidR="007D3FC1" w:rsidRDefault="00D91DB4" w:rsidP="009629D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pict>
          <v:shape id="_x0000_i1025" type="#_x0000_t136" style="width:301.1pt;height:51.45pt" fillcolor="red" strokecolor="red" strokeweight="1.5pt">
            <v:shadow on="t" color="#900"/>
            <v:textpath style="font-family:&quot;Monotype Corsiva&quot;;font-size:20pt;font-weight:bold;font-style:italic;v-text-kern:t" trim="t" fitpath="t" string="(4, 5, 6-е классы)."/>
          </v:shape>
        </w:pict>
      </w:r>
    </w:p>
    <w:p w:rsidR="00D91DB4" w:rsidRPr="00D91DB4" w:rsidRDefault="00D91DB4" w:rsidP="00D91DB4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D91DB4">
        <w:rPr>
          <w:rFonts w:ascii="Times New Roman" w:hAnsi="Times New Roman" w:cs="Times New Roman"/>
          <w:b/>
          <w:i/>
          <w:sz w:val="48"/>
          <w:szCs w:val="48"/>
        </w:rPr>
        <w:t>на 2018-2019  учебный год</w:t>
      </w:r>
    </w:p>
    <w:p w:rsidR="00FF3A87" w:rsidRDefault="00FF3A87" w:rsidP="00FF3A87">
      <w:pPr>
        <w:jc w:val="right"/>
        <w:rPr>
          <w:b/>
          <w:sz w:val="24"/>
          <w:szCs w:val="24"/>
        </w:rPr>
      </w:pPr>
    </w:p>
    <w:p w:rsidR="006944A1" w:rsidRPr="00D91DB4" w:rsidRDefault="00276BE8" w:rsidP="00FF3A87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D91DB4">
        <w:rPr>
          <w:rFonts w:ascii="Times New Roman" w:hAnsi="Times New Roman" w:cs="Times New Roman"/>
          <w:b/>
          <w:i/>
          <w:sz w:val="32"/>
          <w:szCs w:val="32"/>
        </w:rPr>
        <w:t>Абдулмеджидова</w:t>
      </w:r>
      <w:proofErr w:type="spellEnd"/>
      <w:r w:rsidRPr="00D91DB4">
        <w:rPr>
          <w:rFonts w:ascii="Times New Roman" w:hAnsi="Times New Roman" w:cs="Times New Roman"/>
          <w:b/>
          <w:i/>
          <w:sz w:val="32"/>
          <w:szCs w:val="32"/>
        </w:rPr>
        <w:t xml:space="preserve"> А.В.</w:t>
      </w:r>
    </w:p>
    <w:p w:rsidR="006944A1" w:rsidRDefault="00D91DB4" w:rsidP="00FF3A87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МБОУ</w:t>
      </w:r>
      <w:r w:rsidR="00FF3A87" w:rsidRPr="00D91DB4">
        <w:rPr>
          <w:rFonts w:ascii="Times New Roman" w:hAnsi="Times New Roman" w:cs="Times New Roman"/>
          <w:b/>
          <w:i/>
          <w:sz w:val="32"/>
          <w:szCs w:val="32"/>
        </w:rPr>
        <w:t xml:space="preserve"> «СОШ № 44»</w:t>
      </w:r>
    </w:p>
    <w:p w:rsidR="00D91DB4" w:rsidRPr="00D91DB4" w:rsidRDefault="00D91DB4" w:rsidP="00FF3A87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</w:p>
    <w:p w:rsidR="006944A1" w:rsidRDefault="006944A1" w:rsidP="006944A1">
      <w:pPr>
        <w:jc w:val="right"/>
      </w:pPr>
      <w:r>
        <w:lastRenderedPageBreak/>
        <w:t>Август</w:t>
      </w:r>
    </w:p>
    <w:p w:rsidR="006944A1" w:rsidRDefault="006944A1" w:rsidP="006944A1">
      <w:pPr>
        <w:pStyle w:val="a3"/>
        <w:numPr>
          <w:ilvl w:val="0"/>
          <w:numId w:val="14"/>
        </w:numPr>
      </w:pPr>
      <w:r>
        <w:t>Уточнение списков учащихся на новый учебный год.</w:t>
      </w:r>
    </w:p>
    <w:p w:rsidR="006944A1" w:rsidRDefault="006944A1" w:rsidP="006944A1">
      <w:pPr>
        <w:pStyle w:val="a3"/>
        <w:numPr>
          <w:ilvl w:val="0"/>
          <w:numId w:val="14"/>
        </w:numPr>
      </w:pPr>
      <w:r>
        <w:t>Составление и утверждение учебно-воспитательного плана на новый учебный год.</w:t>
      </w:r>
    </w:p>
    <w:p w:rsidR="006944A1" w:rsidRDefault="006944A1" w:rsidP="006944A1">
      <w:pPr>
        <w:pStyle w:val="a3"/>
        <w:numPr>
          <w:ilvl w:val="0"/>
          <w:numId w:val="14"/>
        </w:numPr>
      </w:pPr>
      <w:r>
        <w:t>Уточнение и корректировка нагрузки учителей на 201</w:t>
      </w:r>
      <w:r w:rsidR="00AC7B1D">
        <w:t>7-</w:t>
      </w:r>
      <w:r w:rsidR="00A17218">
        <w:t>201</w:t>
      </w:r>
      <w:r w:rsidR="00AC7B1D">
        <w:t>8</w:t>
      </w:r>
      <w:r>
        <w:t xml:space="preserve"> учебный год.</w:t>
      </w:r>
    </w:p>
    <w:p w:rsidR="006944A1" w:rsidRDefault="006944A1" w:rsidP="006944A1">
      <w:pPr>
        <w:pStyle w:val="a3"/>
        <w:numPr>
          <w:ilvl w:val="0"/>
          <w:numId w:val="14"/>
        </w:numPr>
      </w:pPr>
      <w:r>
        <w:t>Работа над расписанием.</w:t>
      </w:r>
    </w:p>
    <w:tbl>
      <w:tblPr>
        <w:tblStyle w:val="a4"/>
        <w:tblW w:w="15735" w:type="dxa"/>
        <w:tblInd w:w="-459" w:type="dxa"/>
        <w:tblLook w:val="04A0" w:firstRow="1" w:lastRow="0" w:firstColumn="1" w:lastColumn="0" w:noHBand="0" w:noVBand="1"/>
      </w:tblPr>
      <w:tblGrid>
        <w:gridCol w:w="1468"/>
        <w:gridCol w:w="3473"/>
        <w:gridCol w:w="3542"/>
        <w:gridCol w:w="3566"/>
        <w:gridCol w:w="3686"/>
      </w:tblGrid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3686" w:type="dxa"/>
          </w:tcPr>
          <w:p w:rsidR="006944A1" w:rsidRDefault="006944A1" w:rsidP="001414F5">
            <w:pPr>
              <w:pStyle w:val="a3"/>
              <w:ind w:left="0"/>
            </w:pPr>
            <w:r>
              <w:t>4 неделя</w:t>
            </w:r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</w:p>
          <w:p w:rsidR="006944A1" w:rsidRDefault="006944A1" w:rsidP="001414F5">
            <w:pPr>
              <w:pStyle w:val="a3"/>
              <w:ind w:left="0"/>
            </w:pPr>
            <w:r>
              <w:t>ЗУН</w:t>
            </w: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  <w:r>
              <w:t>Составление графика контрольных работ на новый учебный год.</w:t>
            </w:r>
          </w:p>
        </w:tc>
        <w:tc>
          <w:tcPr>
            <w:tcW w:w="3686" w:type="dxa"/>
          </w:tcPr>
          <w:p w:rsidR="006944A1" w:rsidRDefault="0055380F" w:rsidP="001414F5">
            <w:pPr>
              <w:pStyle w:val="a3"/>
              <w:ind w:left="0"/>
            </w:pPr>
            <w:r>
              <w:t>Итоги ВПР в 4-хклассах.</w:t>
            </w:r>
          </w:p>
          <w:p w:rsidR="006F072F" w:rsidRDefault="006F072F" w:rsidP="001414F5">
            <w:pPr>
              <w:pStyle w:val="a3"/>
              <w:ind w:left="0"/>
            </w:pPr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  <w:r>
              <w:t>Документы,</w:t>
            </w:r>
          </w:p>
          <w:p w:rsidR="006944A1" w:rsidRDefault="006944A1" w:rsidP="001414F5">
            <w:pPr>
              <w:pStyle w:val="a3"/>
              <w:ind w:left="0"/>
            </w:pPr>
            <w:r>
              <w:t xml:space="preserve">Г. </w:t>
            </w:r>
            <w:proofErr w:type="spellStart"/>
            <w:r>
              <w:t>програм</w:t>
            </w:r>
            <w:proofErr w:type="spellEnd"/>
            <w:r>
              <w:t>.</w:t>
            </w: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  <w:r>
              <w:t>Работа над составлением учебно-воспитательного плана на новый учебный год.</w:t>
            </w: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  <w:r>
              <w:t>Составление планов на новый учебный го</w:t>
            </w:r>
            <w:proofErr w:type="gramStart"/>
            <w:r>
              <w:t>д(</w:t>
            </w:r>
            <w:proofErr w:type="gramEnd"/>
            <w:r>
              <w:t>тематические, воспитательные)</w:t>
            </w:r>
          </w:p>
        </w:tc>
        <w:tc>
          <w:tcPr>
            <w:tcW w:w="3686" w:type="dxa"/>
          </w:tcPr>
          <w:p w:rsidR="006944A1" w:rsidRDefault="006944A1" w:rsidP="001414F5">
            <w:pPr>
              <w:pStyle w:val="a3"/>
              <w:ind w:left="0"/>
            </w:pPr>
            <w:r>
              <w:t>Корректировка списков, работа над расписанием.</w:t>
            </w:r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  <w:r>
              <w:t>Работа</w:t>
            </w:r>
          </w:p>
          <w:p w:rsidR="006944A1" w:rsidRDefault="006944A1" w:rsidP="001414F5">
            <w:pPr>
              <w:pStyle w:val="a3"/>
              <w:ind w:left="0"/>
            </w:pPr>
            <w:r>
              <w:t xml:space="preserve"> МО</w:t>
            </w: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  <w:r>
              <w:t>Составление планов работы МС и МО.</w:t>
            </w:r>
          </w:p>
        </w:tc>
        <w:tc>
          <w:tcPr>
            <w:tcW w:w="3686" w:type="dxa"/>
          </w:tcPr>
          <w:p w:rsidR="006944A1" w:rsidRDefault="006944A1" w:rsidP="001414F5">
            <w:pPr>
              <w:pStyle w:val="a3"/>
              <w:ind w:left="0"/>
            </w:pPr>
            <w:r>
              <w:t>Утверждение планирования МС и МО на новый учебный год.</w:t>
            </w:r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  <w:proofErr w:type="spellStart"/>
            <w:r>
              <w:t>Внекл</w:t>
            </w:r>
            <w:proofErr w:type="spellEnd"/>
            <w:r>
              <w:t>.</w:t>
            </w:r>
          </w:p>
          <w:p w:rsidR="006944A1" w:rsidRDefault="006944A1" w:rsidP="001414F5">
            <w:pPr>
              <w:pStyle w:val="a3"/>
              <w:ind w:left="0"/>
            </w:pPr>
            <w:r>
              <w:t>мероприятия</w:t>
            </w: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686" w:type="dxa"/>
          </w:tcPr>
          <w:p w:rsidR="006944A1" w:rsidRDefault="006944A1" w:rsidP="00C454EF">
            <w:pPr>
              <w:pStyle w:val="a3"/>
              <w:ind w:left="0"/>
            </w:pPr>
            <w:r>
              <w:t>Утверждение графика открытых уроков и</w:t>
            </w:r>
            <w:r w:rsidR="00AC7B1D">
              <w:t xml:space="preserve"> внеклассных мероприятий на 2017</w:t>
            </w:r>
            <w:r>
              <w:t>-201</w:t>
            </w:r>
            <w:r w:rsidR="00AC7B1D">
              <w:t>8</w:t>
            </w:r>
            <w:r>
              <w:t xml:space="preserve">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  <w:proofErr w:type="spellStart"/>
            <w:r>
              <w:t>Персональн</w:t>
            </w:r>
            <w:proofErr w:type="spellEnd"/>
            <w:r>
              <w:t>.</w:t>
            </w:r>
          </w:p>
          <w:p w:rsidR="006944A1" w:rsidRDefault="006944A1" w:rsidP="001414F5">
            <w:pPr>
              <w:pStyle w:val="a3"/>
              <w:ind w:left="0"/>
            </w:pPr>
            <w:r>
              <w:t>контроль</w:t>
            </w: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686" w:type="dxa"/>
          </w:tcPr>
          <w:p w:rsidR="006944A1" w:rsidRDefault="006944A1" w:rsidP="001414F5">
            <w:pPr>
              <w:pStyle w:val="a3"/>
              <w:ind w:left="0"/>
            </w:pPr>
            <w:r>
              <w:t>Охват детей школьного возраста обучением. Составление планов  молодыми учителями.</w:t>
            </w:r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  <w:r>
              <w:t xml:space="preserve">Работа с </w:t>
            </w:r>
            <w:proofErr w:type="gramStart"/>
            <w:r>
              <w:t>одарёнными</w:t>
            </w:r>
            <w:proofErr w:type="gramEnd"/>
          </w:p>
          <w:p w:rsidR="006944A1" w:rsidRDefault="006944A1" w:rsidP="001414F5">
            <w:pPr>
              <w:pStyle w:val="a3"/>
              <w:ind w:left="0"/>
            </w:pPr>
            <w:r>
              <w:t>детьми</w:t>
            </w: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686" w:type="dxa"/>
          </w:tcPr>
          <w:p w:rsidR="006944A1" w:rsidRDefault="006944A1" w:rsidP="001414F5">
            <w:pPr>
              <w:pStyle w:val="a3"/>
              <w:ind w:left="0"/>
            </w:pPr>
            <w:r>
              <w:t>Составить план работы с одарёнными детьми.</w:t>
            </w:r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  <w:r>
              <w:t xml:space="preserve">Работа с </w:t>
            </w:r>
            <w:proofErr w:type="spellStart"/>
            <w:r>
              <w:t>пед</w:t>
            </w:r>
            <w:proofErr w:type="spellEnd"/>
            <w:r>
              <w:t xml:space="preserve">  коллективом</w:t>
            </w: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686" w:type="dxa"/>
          </w:tcPr>
          <w:p w:rsidR="006944A1" w:rsidRDefault="006944A1" w:rsidP="001414F5">
            <w:pPr>
              <w:pStyle w:val="a3"/>
              <w:ind w:left="0"/>
            </w:pPr>
            <w:r>
              <w:t>Обновить график прохождения курсов повышения, график прохождения аттестации.</w:t>
            </w:r>
          </w:p>
        </w:tc>
      </w:tr>
      <w:tr w:rsidR="006944A1" w:rsidTr="001414F5">
        <w:tc>
          <w:tcPr>
            <w:tcW w:w="1468" w:type="dxa"/>
          </w:tcPr>
          <w:p w:rsidR="006944A1" w:rsidRDefault="006944A1" w:rsidP="001414F5">
            <w:pPr>
              <w:pStyle w:val="a3"/>
              <w:ind w:left="0"/>
            </w:pPr>
            <w:r>
              <w:t>Выход</w:t>
            </w:r>
          </w:p>
          <w:p w:rsidR="006944A1" w:rsidRDefault="006944A1" w:rsidP="001414F5">
            <w:pPr>
              <w:pStyle w:val="a3"/>
              <w:ind w:left="0"/>
            </w:pPr>
          </w:p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473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42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566" w:type="dxa"/>
          </w:tcPr>
          <w:p w:rsidR="006944A1" w:rsidRDefault="006944A1" w:rsidP="001414F5">
            <w:pPr>
              <w:pStyle w:val="a3"/>
              <w:ind w:left="0"/>
            </w:pPr>
          </w:p>
        </w:tc>
        <w:tc>
          <w:tcPr>
            <w:tcW w:w="3686" w:type="dxa"/>
          </w:tcPr>
          <w:p w:rsidR="006944A1" w:rsidRDefault="006944A1" w:rsidP="0055380F">
            <w:pPr>
              <w:pStyle w:val="a3"/>
              <w:ind w:left="0"/>
            </w:pPr>
            <w:r>
              <w:t>Августовский педсовет: «Анализ работы за</w:t>
            </w:r>
            <w:r w:rsidR="0055380F">
              <w:t xml:space="preserve"> 2017</w:t>
            </w:r>
            <w:r w:rsidR="00F72646">
              <w:t>-</w:t>
            </w:r>
            <w:r w:rsidR="0055380F">
              <w:t>2018</w:t>
            </w:r>
            <w:r w:rsidR="00005C1F">
              <w:t xml:space="preserve"> учебный год</w:t>
            </w:r>
            <w:r>
              <w:t xml:space="preserve">, задачи </w:t>
            </w:r>
            <w:r w:rsidR="00005C1F">
              <w:t xml:space="preserve">совершенствования  обучения и воспитания в  новом учебном </w:t>
            </w:r>
            <w:r>
              <w:t xml:space="preserve"> год</w:t>
            </w:r>
            <w:r w:rsidR="00005C1F">
              <w:t>у</w:t>
            </w:r>
            <w:proofErr w:type="gramStart"/>
            <w:r w:rsidR="00005C1F">
              <w:t>.</w:t>
            </w:r>
            <w:r>
              <w:t>»</w:t>
            </w:r>
            <w:proofErr w:type="gramEnd"/>
          </w:p>
        </w:tc>
      </w:tr>
    </w:tbl>
    <w:p w:rsidR="00E508AE" w:rsidRDefault="001414F5" w:rsidP="001414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44DA" w:rsidRDefault="002044DA" w:rsidP="001414F5">
      <w:pPr>
        <w:rPr>
          <w:b/>
          <w:sz w:val="24"/>
          <w:szCs w:val="24"/>
        </w:rPr>
      </w:pPr>
    </w:p>
    <w:p w:rsidR="006B2410" w:rsidRPr="00E82859" w:rsidRDefault="001414F5" w:rsidP="00D414D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  <w:r w:rsidR="00B5109A" w:rsidRPr="00E82859">
        <w:rPr>
          <w:b/>
          <w:sz w:val="24"/>
          <w:szCs w:val="24"/>
        </w:rPr>
        <w:t>Сентябрь</w:t>
      </w:r>
    </w:p>
    <w:p w:rsidR="00B5109A" w:rsidRDefault="00B5109A" w:rsidP="00B5109A">
      <w:pPr>
        <w:pStyle w:val="a3"/>
        <w:numPr>
          <w:ilvl w:val="0"/>
          <w:numId w:val="1"/>
        </w:numPr>
      </w:pPr>
      <w:r>
        <w:t>Охват всех детей школьного возраста обучение</w:t>
      </w:r>
      <w:r w:rsidR="00E82859">
        <w:t xml:space="preserve"> </w:t>
      </w:r>
      <w:r w:rsidR="0055380F">
        <w:t>(</w:t>
      </w:r>
      <w:r>
        <w:t>Выполнение Закона  о всеобуче).</w:t>
      </w:r>
    </w:p>
    <w:p w:rsidR="00B5109A" w:rsidRDefault="00B5109A" w:rsidP="00B5109A">
      <w:pPr>
        <w:pStyle w:val="a3"/>
        <w:numPr>
          <w:ilvl w:val="0"/>
          <w:numId w:val="1"/>
        </w:numPr>
      </w:pPr>
      <w:r>
        <w:t>Корректировка списков учащихся по классам.</w:t>
      </w:r>
    </w:p>
    <w:p w:rsidR="00B5109A" w:rsidRDefault="00B5109A" w:rsidP="00B5109A">
      <w:pPr>
        <w:pStyle w:val="a3"/>
        <w:numPr>
          <w:ilvl w:val="0"/>
          <w:numId w:val="1"/>
        </w:numPr>
      </w:pPr>
      <w:r>
        <w:t xml:space="preserve">Сдача </w:t>
      </w:r>
      <w:r w:rsidR="00F72646">
        <w:t xml:space="preserve"> всех </w:t>
      </w:r>
      <w:r>
        <w:t>отчётов.</w:t>
      </w:r>
    </w:p>
    <w:p w:rsidR="00B5109A" w:rsidRDefault="00B5109A" w:rsidP="00B5109A">
      <w:pPr>
        <w:pStyle w:val="a3"/>
        <w:numPr>
          <w:ilvl w:val="0"/>
          <w:numId w:val="1"/>
        </w:numPr>
      </w:pPr>
      <w:r>
        <w:t>Организация повторения учебного материала в начале учебного года.</w:t>
      </w:r>
    </w:p>
    <w:p w:rsidR="007F3127" w:rsidRDefault="007F3127" w:rsidP="00B5109A">
      <w:pPr>
        <w:pStyle w:val="a3"/>
        <w:numPr>
          <w:ilvl w:val="0"/>
          <w:numId w:val="1"/>
        </w:numPr>
      </w:pPr>
      <w:r>
        <w:t>Мониторинг по математике и русскому языку в 5-х классах.</w:t>
      </w:r>
      <w:r w:rsidR="00983042">
        <w:t xml:space="preserve"> </w:t>
      </w:r>
      <w:r>
        <w:t>(Итоги начальной школы)</w:t>
      </w:r>
    </w:p>
    <w:tbl>
      <w:tblPr>
        <w:tblStyle w:val="a4"/>
        <w:tblW w:w="16019" w:type="dxa"/>
        <w:tblInd w:w="-743" w:type="dxa"/>
        <w:tblLook w:val="04A0" w:firstRow="1" w:lastRow="0" w:firstColumn="1" w:lastColumn="0" w:noHBand="0" w:noVBand="1"/>
      </w:tblPr>
      <w:tblGrid>
        <w:gridCol w:w="1609"/>
        <w:gridCol w:w="3502"/>
        <w:gridCol w:w="3774"/>
        <w:gridCol w:w="3492"/>
        <w:gridCol w:w="3642"/>
      </w:tblGrid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  <w:r>
              <w:t>1 неделя</w:t>
            </w:r>
          </w:p>
        </w:tc>
        <w:tc>
          <w:tcPr>
            <w:tcW w:w="3827" w:type="dxa"/>
          </w:tcPr>
          <w:p w:rsidR="00612BB0" w:rsidRDefault="00612BB0" w:rsidP="00612BB0">
            <w:pPr>
              <w:pStyle w:val="a3"/>
              <w:ind w:left="0"/>
            </w:pPr>
            <w:r>
              <w:t>2 неделя</w:t>
            </w: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  <w:r>
              <w:t>3 неделя</w:t>
            </w:r>
          </w:p>
        </w:tc>
        <w:tc>
          <w:tcPr>
            <w:tcW w:w="3686" w:type="dxa"/>
          </w:tcPr>
          <w:p w:rsidR="00612BB0" w:rsidRDefault="00612BB0" w:rsidP="00612BB0">
            <w:pPr>
              <w:pStyle w:val="a3"/>
              <w:ind w:left="0"/>
            </w:pPr>
            <w:r>
              <w:t>4 неделя</w:t>
            </w: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</w:p>
          <w:p w:rsidR="00612BB0" w:rsidRDefault="00612BB0" w:rsidP="00612BB0">
            <w:pPr>
              <w:pStyle w:val="a3"/>
              <w:ind w:left="0"/>
            </w:pPr>
            <w:r>
              <w:t>ЗУН</w:t>
            </w:r>
          </w:p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827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08350B" w:rsidP="00612BB0">
            <w:pPr>
              <w:pStyle w:val="a3"/>
              <w:ind w:left="0"/>
            </w:pPr>
            <w:r>
              <w:t>Входные контрольные работы по русскому языку.</w:t>
            </w:r>
          </w:p>
          <w:p w:rsidR="007F3127" w:rsidRDefault="007F3127" w:rsidP="00612BB0">
            <w:pPr>
              <w:pStyle w:val="a3"/>
              <w:ind w:left="0"/>
            </w:pPr>
            <w:r>
              <w:t>Проверка техники чтения.</w:t>
            </w:r>
          </w:p>
        </w:tc>
        <w:tc>
          <w:tcPr>
            <w:tcW w:w="3686" w:type="dxa"/>
          </w:tcPr>
          <w:p w:rsidR="00612BB0" w:rsidRDefault="0008350B" w:rsidP="00612BB0">
            <w:pPr>
              <w:pStyle w:val="a3"/>
              <w:ind w:left="0"/>
            </w:pPr>
            <w:r>
              <w:t>Входные контрольные работы по  математике.</w:t>
            </w: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  <w:r>
              <w:t xml:space="preserve">Докум. </w:t>
            </w:r>
            <w:proofErr w:type="spellStart"/>
            <w:r>
              <w:t>Госпрограм</w:t>
            </w:r>
            <w:proofErr w:type="spellEnd"/>
            <w:r>
              <w:t>.</w:t>
            </w:r>
          </w:p>
          <w:p w:rsidR="00612BB0" w:rsidRDefault="00612BB0" w:rsidP="00612BB0">
            <w:pPr>
              <w:pStyle w:val="a3"/>
              <w:ind w:left="0"/>
            </w:pPr>
          </w:p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08350B" w:rsidP="00612BB0">
            <w:pPr>
              <w:pStyle w:val="a3"/>
              <w:ind w:left="0"/>
            </w:pPr>
            <w:r>
              <w:t>Работа над расписанием.</w:t>
            </w:r>
          </w:p>
          <w:p w:rsidR="001A3C1F" w:rsidRDefault="001A3C1F" w:rsidP="00612BB0">
            <w:pPr>
              <w:pStyle w:val="a3"/>
              <w:ind w:left="0"/>
            </w:pPr>
            <w:r>
              <w:t>Корректировка списков учащихся по классам.</w:t>
            </w:r>
          </w:p>
        </w:tc>
        <w:tc>
          <w:tcPr>
            <w:tcW w:w="3827" w:type="dxa"/>
          </w:tcPr>
          <w:p w:rsidR="00612BB0" w:rsidRDefault="0008350B" w:rsidP="00612BB0">
            <w:pPr>
              <w:pStyle w:val="a3"/>
              <w:ind w:left="0"/>
            </w:pPr>
            <w:r>
              <w:t>Утверждения расписания.</w:t>
            </w:r>
          </w:p>
          <w:p w:rsidR="0008350B" w:rsidRDefault="0008350B" w:rsidP="00612BB0">
            <w:pPr>
              <w:pStyle w:val="a3"/>
              <w:ind w:left="0"/>
            </w:pPr>
            <w:r>
              <w:t>Составление и сдача отчёта ОШ-1.</w:t>
            </w:r>
          </w:p>
        </w:tc>
        <w:tc>
          <w:tcPr>
            <w:tcW w:w="3544" w:type="dxa"/>
          </w:tcPr>
          <w:p w:rsidR="00612BB0" w:rsidRDefault="0008350B" w:rsidP="00612BB0">
            <w:pPr>
              <w:pStyle w:val="a3"/>
              <w:ind w:left="0"/>
            </w:pPr>
            <w:r>
              <w:t>Оформление классных журналов. Обновление картотеки учителей.</w:t>
            </w:r>
          </w:p>
        </w:tc>
        <w:tc>
          <w:tcPr>
            <w:tcW w:w="3686" w:type="dxa"/>
          </w:tcPr>
          <w:p w:rsidR="00612BB0" w:rsidRDefault="0008350B" w:rsidP="00612BB0">
            <w:pPr>
              <w:pStyle w:val="a3"/>
              <w:ind w:left="0"/>
            </w:pPr>
            <w:proofErr w:type="gramStart"/>
            <w:r>
              <w:t>Контроль за</w:t>
            </w:r>
            <w:proofErr w:type="gramEnd"/>
            <w:r>
              <w:t xml:space="preserve"> наличием тетрадей всех видов.</w:t>
            </w: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  <w:r>
              <w:t>Работа  МО</w:t>
            </w:r>
          </w:p>
          <w:p w:rsidR="00612BB0" w:rsidRDefault="00612BB0" w:rsidP="00612BB0">
            <w:pPr>
              <w:pStyle w:val="a3"/>
              <w:ind w:left="0"/>
            </w:pPr>
          </w:p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08350B" w:rsidP="00612BB0">
            <w:pPr>
              <w:pStyle w:val="a3"/>
              <w:ind w:left="0"/>
            </w:pPr>
            <w:r>
              <w:t>Организационные заседания МС и МО.</w:t>
            </w:r>
          </w:p>
        </w:tc>
        <w:tc>
          <w:tcPr>
            <w:tcW w:w="3827" w:type="dxa"/>
          </w:tcPr>
          <w:p w:rsidR="00612BB0" w:rsidRDefault="0008350B" w:rsidP="00612BB0">
            <w:pPr>
              <w:pStyle w:val="a3"/>
              <w:ind w:left="0"/>
            </w:pPr>
            <w:r>
              <w:t>Утверждение тематических планов по всем предметам.</w:t>
            </w: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686" w:type="dxa"/>
          </w:tcPr>
          <w:p w:rsidR="00612BB0" w:rsidRDefault="00612BB0" w:rsidP="00612BB0">
            <w:pPr>
              <w:pStyle w:val="a3"/>
              <w:ind w:left="0"/>
            </w:pP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  <w:r>
              <w:t>Внеклассные  мероприятия</w:t>
            </w:r>
          </w:p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08350B" w:rsidP="00612BB0">
            <w:pPr>
              <w:pStyle w:val="a3"/>
              <w:ind w:left="0"/>
            </w:pPr>
            <w:r>
              <w:t xml:space="preserve">День </w:t>
            </w:r>
            <w:r w:rsidR="001A3C1F">
              <w:t xml:space="preserve"> Знаний. Уроки Мира.</w:t>
            </w:r>
          </w:p>
        </w:tc>
        <w:tc>
          <w:tcPr>
            <w:tcW w:w="3827" w:type="dxa"/>
          </w:tcPr>
          <w:p w:rsidR="00612BB0" w:rsidRDefault="001A3C1F" w:rsidP="00612BB0">
            <w:pPr>
              <w:pStyle w:val="a3"/>
              <w:ind w:left="0"/>
            </w:pPr>
            <w:r>
              <w:t>Утверждение планов кружковой работы.</w:t>
            </w:r>
          </w:p>
        </w:tc>
        <w:tc>
          <w:tcPr>
            <w:tcW w:w="3544" w:type="dxa"/>
          </w:tcPr>
          <w:p w:rsidR="00612BB0" w:rsidRDefault="006523F9" w:rsidP="00612BB0">
            <w:pPr>
              <w:pStyle w:val="a3"/>
              <w:ind w:left="0"/>
            </w:pPr>
            <w:proofErr w:type="spellStart"/>
            <w:r>
              <w:t>Гамзатовские</w:t>
            </w:r>
            <w:proofErr w:type="spellEnd"/>
            <w:r>
              <w:t xml:space="preserve"> дни.  Открытые уроки и мероприятия.</w:t>
            </w:r>
          </w:p>
        </w:tc>
        <w:tc>
          <w:tcPr>
            <w:tcW w:w="3686" w:type="dxa"/>
          </w:tcPr>
          <w:p w:rsidR="00612BB0" w:rsidRDefault="006523F9" w:rsidP="00612BB0">
            <w:pPr>
              <w:pStyle w:val="a3"/>
              <w:ind w:left="0"/>
            </w:pPr>
            <w:r>
              <w:t>Конкурс на лучшего чтеца.</w:t>
            </w:r>
            <w:r w:rsidR="0055380F">
              <w:t xml:space="preserve"> </w:t>
            </w:r>
            <w:r>
              <w:t>(На русском и родных языках)</w:t>
            </w: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  <w:r>
              <w:t>Персональный контроль</w:t>
            </w:r>
          </w:p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1A3C1F" w:rsidP="00612BB0">
            <w:pPr>
              <w:pStyle w:val="a3"/>
              <w:ind w:left="0"/>
            </w:pPr>
            <w:r>
              <w:t>Составление планов молодыми учителями.</w:t>
            </w:r>
          </w:p>
        </w:tc>
        <w:tc>
          <w:tcPr>
            <w:tcW w:w="3827" w:type="dxa"/>
          </w:tcPr>
          <w:p w:rsidR="00612BB0" w:rsidRDefault="0055380F" w:rsidP="00612BB0">
            <w:pPr>
              <w:pStyle w:val="a3"/>
              <w:ind w:left="0"/>
            </w:pPr>
            <w:r>
              <w:t>Мониторинги.</w:t>
            </w:r>
          </w:p>
        </w:tc>
        <w:tc>
          <w:tcPr>
            <w:tcW w:w="3544" w:type="dxa"/>
          </w:tcPr>
          <w:p w:rsidR="00612BB0" w:rsidRDefault="001A3C1F" w:rsidP="00612BB0">
            <w:pPr>
              <w:pStyle w:val="a3"/>
              <w:ind w:left="0"/>
            </w:pPr>
            <w:r>
              <w:t xml:space="preserve">Посещение уроков </w:t>
            </w:r>
            <w:r w:rsidR="007F3127">
              <w:t xml:space="preserve"> в 5-х классах.</w:t>
            </w:r>
          </w:p>
        </w:tc>
        <w:tc>
          <w:tcPr>
            <w:tcW w:w="3686" w:type="dxa"/>
          </w:tcPr>
          <w:p w:rsidR="00612BB0" w:rsidRDefault="001A3C1F" w:rsidP="00612BB0">
            <w:pPr>
              <w:pStyle w:val="a3"/>
              <w:ind w:left="0"/>
            </w:pPr>
            <w:r>
              <w:t>Заполнение классных журналов, соблюдение единого орфографического режима.</w:t>
            </w: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  <w:r>
              <w:t>Работа с одарёнными  детьми</w:t>
            </w:r>
          </w:p>
        </w:tc>
        <w:tc>
          <w:tcPr>
            <w:tcW w:w="3544" w:type="dxa"/>
          </w:tcPr>
          <w:p w:rsidR="00612BB0" w:rsidRDefault="00330A18" w:rsidP="00612BB0">
            <w:pPr>
              <w:pStyle w:val="a3"/>
              <w:ind w:left="0"/>
            </w:pPr>
            <w:r>
              <w:t>Собеседование с учителями-предметниками по выявлению одарённых детей.</w:t>
            </w:r>
          </w:p>
        </w:tc>
        <w:tc>
          <w:tcPr>
            <w:tcW w:w="3827" w:type="dxa"/>
          </w:tcPr>
          <w:p w:rsidR="00612BB0" w:rsidRDefault="00330A18" w:rsidP="00612BB0">
            <w:pPr>
              <w:pStyle w:val="a3"/>
              <w:ind w:left="0"/>
            </w:pPr>
            <w:r>
              <w:t xml:space="preserve">Определить учащихся для участия в </w:t>
            </w:r>
            <w:r w:rsidR="0055380F">
              <w:t>конкурсе «</w:t>
            </w:r>
            <w:r w:rsidR="006219F9">
              <w:t>Шаг в будущее».</w:t>
            </w: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686" w:type="dxa"/>
          </w:tcPr>
          <w:p w:rsidR="00612BB0" w:rsidRDefault="00612BB0" w:rsidP="00612BB0">
            <w:pPr>
              <w:pStyle w:val="a3"/>
              <w:ind w:left="0"/>
            </w:pP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  <w:r>
              <w:t xml:space="preserve">Работа с </w:t>
            </w:r>
            <w:proofErr w:type="spellStart"/>
            <w:r>
              <w:t>пед</w:t>
            </w:r>
            <w:proofErr w:type="spellEnd"/>
            <w:r>
              <w:t xml:space="preserve"> коллективом</w:t>
            </w:r>
          </w:p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7F3127" w:rsidP="00612BB0">
            <w:pPr>
              <w:pStyle w:val="a3"/>
              <w:ind w:left="0"/>
            </w:pPr>
            <w:r>
              <w:t>Оказание помощи в составлении всех видов планов.</w:t>
            </w:r>
          </w:p>
        </w:tc>
        <w:tc>
          <w:tcPr>
            <w:tcW w:w="3827" w:type="dxa"/>
          </w:tcPr>
          <w:p w:rsidR="00612BB0" w:rsidRDefault="002B4A48" w:rsidP="00612BB0">
            <w:pPr>
              <w:pStyle w:val="a3"/>
              <w:ind w:left="0"/>
            </w:pPr>
            <w:r>
              <w:t>Организация работы с родителями в соответствии ФГОС.</w:t>
            </w: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686" w:type="dxa"/>
          </w:tcPr>
          <w:p w:rsidR="00612BB0" w:rsidRDefault="006219F9" w:rsidP="00612BB0">
            <w:pPr>
              <w:pStyle w:val="a3"/>
              <w:ind w:left="0"/>
            </w:pPr>
            <w:r>
              <w:t>Планы самообразования учителей. Состояние оформления Портфолио учителей-предметников.</w:t>
            </w:r>
          </w:p>
        </w:tc>
      </w:tr>
      <w:tr w:rsidR="0008350B" w:rsidTr="00612BB0">
        <w:tc>
          <w:tcPr>
            <w:tcW w:w="1418" w:type="dxa"/>
          </w:tcPr>
          <w:p w:rsidR="00612BB0" w:rsidRDefault="00612BB0" w:rsidP="00612BB0">
            <w:pPr>
              <w:pStyle w:val="a3"/>
              <w:ind w:left="0"/>
            </w:pPr>
            <w:r>
              <w:t>Выход.</w:t>
            </w:r>
          </w:p>
          <w:p w:rsidR="00612BB0" w:rsidRDefault="00612BB0" w:rsidP="00612BB0">
            <w:pPr>
              <w:pStyle w:val="a3"/>
              <w:ind w:left="0"/>
            </w:pPr>
          </w:p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827" w:type="dxa"/>
          </w:tcPr>
          <w:p w:rsidR="00612BB0" w:rsidRDefault="006219F9" w:rsidP="00612BB0">
            <w:pPr>
              <w:pStyle w:val="a3"/>
              <w:ind w:left="0"/>
            </w:pPr>
            <w:r>
              <w:t>Совещание с руководителями МО</w:t>
            </w:r>
          </w:p>
        </w:tc>
        <w:tc>
          <w:tcPr>
            <w:tcW w:w="3544" w:type="dxa"/>
          </w:tcPr>
          <w:p w:rsidR="00612BB0" w:rsidRDefault="00612BB0" w:rsidP="00612BB0">
            <w:pPr>
              <w:pStyle w:val="a3"/>
              <w:ind w:left="0"/>
            </w:pPr>
          </w:p>
        </w:tc>
        <w:tc>
          <w:tcPr>
            <w:tcW w:w="3686" w:type="dxa"/>
          </w:tcPr>
          <w:p w:rsidR="00612BB0" w:rsidRDefault="006219F9" w:rsidP="00E508AE">
            <w:pPr>
              <w:pStyle w:val="a3"/>
              <w:ind w:left="0"/>
            </w:pPr>
            <w:r>
              <w:t>Совещание при завуче</w:t>
            </w:r>
            <w:r w:rsidR="00E508AE">
              <w:t>.</w:t>
            </w:r>
          </w:p>
        </w:tc>
      </w:tr>
    </w:tbl>
    <w:p w:rsidR="00612BB0" w:rsidRDefault="00612BB0" w:rsidP="00612BB0">
      <w:pPr>
        <w:pStyle w:val="a3"/>
      </w:pPr>
    </w:p>
    <w:p w:rsidR="00125E25" w:rsidRDefault="00125E25" w:rsidP="007F3127">
      <w:pPr>
        <w:rPr>
          <w:b/>
          <w:sz w:val="24"/>
          <w:szCs w:val="24"/>
        </w:rPr>
      </w:pPr>
    </w:p>
    <w:p w:rsidR="002044DA" w:rsidRDefault="002044DA" w:rsidP="007F3127">
      <w:pPr>
        <w:rPr>
          <w:b/>
          <w:sz w:val="24"/>
          <w:szCs w:val="24"/>
        </w:rPr>
      </w:pPr>
    </w:p>
    <w:p w:rsidR="00B5109A" w:rsidRPr="00E82859" w:rsidRDefault="00612BB0" w:rsidP="00612BB0">
      <w:pPr>
        <w:jc w:val="right"/>
        <w:rPr>
          <w:b/>
          <w:sz w:val="24"/>
          <w:szCs w:val="24"/>
        </w:rPr>
      </w:pPr>
      <w:r w:rsidRPr="00E82859">
        <w:rPr>
          <w:b/>
          <w:sz w:val="24"/>
          <w:szCs w:val="24"/>
        </w:rPr>
        <w:t>Октябрь</w:t>
      </w:r>
    </w:p>
    <w:p w:rsidR="0068302D" w:rsidRDefault="0068302D" w:rsidP="0068302D">
      <w:pPr>
        <w:pStyle w:val="a3"/>
        <w:numPr>
          <w:ilvl w:val="0"/>
          <w:numId w:val="3"/>
        </w:numPr>
      </w:pPr>
      <w:r>
        <w:t>Адаптация учащи</w:t>
      </w:r>
      <w:r w:rsidR="00F72646">
        <w:t>хся 5-х классов в среднем звене,</w:t>
      </w:r>
      <w:r w:rsidR="0055380F">
        <w:t xml:space="preserve"> преемственность 4-х</w:t>
      </w:r>
      <w:r w:rsidR="00F72646">
        <w:t>.</w:t>
      </w:r>
    </w:p>
    <w:p w:rsidR="00F72646" w:rsidRDefault="00F72646" w:rsidP="0068302D">
      <w:pPr>
        <w:pStyle w:val="a3"/>
        <w:numPr>
          <w:ilvl w:val="0"/>
          <w:numId w:val="3"/>
        </w:numPr>
      </w:pPr>
      <w:r>
        <w:t>Уровень методической подготовки молодых и вновь принятых педагогов.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609"/>
        <w:gridCol w:w="3353"/>
        <w:gridCol w:w="3518"/>
        <w:gridCol w:w="3491"/>
        <w:gridCol w:w="3906"/>
      </w:tblGrid>
      <w:tr w:rsidR="006F4BED" w:rsidTr="00777586">
        <w:tc>
          <w:tcPr>
            <w:tcW w:w="1609" w:type="dxa"/>
          </w:tcPr>
          <w:p w:rsidR="006219F9" w:rsidRDefault="006219F9" w:rsidP="004A44DA"/>
        </w:tc>
        <w:tc>
          <w:tcPr>
            <w:tcW w:w="3353" w:type="dxa"/>
          </w:tcPr>
          <w:p w:rsidR="006219F9" w:rsidRDefault="006219F9" w:rsidP="004A44DA">
            <w:r>
              <w:t>1 неделя</w:t>
            </w:r>
          </w:p>
        </w:tc>
        <w:tc>
          <w:tcPr>
            <w:tcW w:w="3518" w:type="dxa"/>
          </w:tcPr>
          <w:p w:rsidR="006219F9" w:rsidRDefault="004A44DA" w:rsidP="004A44DA">
            <w:r>
              <w:t>2 неделя</w:t>
            </w:r>
          </w:p>
        </w:tc>
        <w:tc>
          <w:tcPr>
            <w:tcW w:w="3491" w:type="dxa"/>
          </w:tcPr>
          <w:p w:rsidR="006219F9" w:rsidRDefault="004A44DA" w:rsidP="004A44DA">
            <w:r>
              <w:t>3 неделя</w:t>
            </w:r>
          </w:p>
        </w:tc>
        <w:tc>
          <w:tcPr>
            <w:tcW w:w="3906" w:type="dxa"/>
          </w:tcPr>
          <w:p w:rsidR="006219F9" w:rsidRDefault="004A44DA" w:rsidP="004A44DA">
            <w:r>
              <w:t>4 неделя</w:t>
            </w:r>
          </w:p>
        </w:tc>
      </w:tr>
      <w:tr w:rsidR="006F4BED" w:rsidTr="00777586">
        <w:tc>
          <w:tcPr>
            <w:tcW w:w="1609" w:type="dxa"/>
          </w:tcPr>
          <w:p w:rsidR="006219F9" w:rsidRDefault="004A44DA" w:rsidP="004A44DA">
            <w:r>
              <w:t>ЗУН</w:t>
            </w:r>
          </w:p>
        </w:tc>
        <w:tc>
          <w:tcPr>
            <w:tcW w:w="3353" w:type="dxa"/>
          </w:tcPr>
          <w:p w:rsidR="006219F9" w:rsidRDefault="0040716F" w:rsidP="004A44DA">
            <w:r>
              <w:t>Контрольные срезы по русскому языку в 5</w:t>
            </w:r>
            <w:r w:rsidR="00983042">
              <w:t>-х</w:t>
            </w:r>
            <w:r>
              <w:t xml:space="preserve"> классах. (Преемственность)</w:t>
            </w:r>
          </w:p>
        </w:tc>
        <w:tc>
          <w:tcPr>
            <w:tcW w:w="3518" w:type="dxa"/>
          </w:tcPr>
          <w:p w:rsidR="00983042" w:rsidRDefault="0040716F" w:rsidP="004A44DA">
            <w:r>
              <w:t>Контрольные срезы по математике   в 5-х классах</w:t>
            </w:r>
            <w:r w:rsidR="00983042">
              <w:t xml:space="preserve">  </w:t>
            </w:r>
          </w:p>
          <w:p w:rsidR="006219F9" w:rsidRDefault="00983042" w:rsidP="004A44DA">
            <w:r>
              <w:t>(</w:t>
            </w:r>
            <w:r w:rsidR="0040716F">
              <w:t xml:space="preserve">преемственность) </w:t>
            </w:r>
          </w:p>
        </w:tc>
        <w:tc>
          <w:tcPr>
            <w:tcW w:w="3491" w:type="dxa"/>
          </w:tcPr>
          <w:p w:rsidR="006219F9" w:rsidRDefault="0040716F" w:rsidP="004A44DA">
            <w:r>
              <w:t>Техника чтения в 5-х классах.</w:t>
            </w:r>
          </w:p>
        </w:tc>
        <w:tc>
          <w:tcPr>
            <w:tcW w:w="3906" w:type="dxa"/>
          </w:tcPr>
          <w:p w:rsidR="006219F9" w:rsidRDefault="0040716F" w:rsidP="004A44DA">
            <w:r>
              <w:t>Контрольные работы по итогам             1 четверти.</w:t>
            </w:r>
          </w:p>
        </w:tc>
      </w:tr>
      <w:tr w:rsidR="00F72646" w:rsidTr="00777586">
        <w:tc>
          <w:tcPr>
            <w:tcW w:w="1609" w:type="dxa"/>
          </w:tcPr>
          <w:p w:rsidR="00F72646" w:rsidRDefault="00F72646" w:rsidP="004A44DA">
            <w:r>
              <w:t xml:space="preserve">Докум. </w:t>
            </w:r>
            <w:proofErr w:type="spellStart"/>
            <w:proofErr w:type="gramStart"/>
            <w:r>
              <w:t>Гос</w:t>
            </w:r>
            <w:proofErr w:type="spellEnd"/>
            <w:r>
              <w:t xml:space="preserve">   программы</w:t>
            </w:r>
            <w:proofErr w:type="gramEnd"/>
          </w:p>
        </w:tc>
        <w:tc>
          <w:tcPr>
            <w:tcW w:w="3353" w:type="dxa"/>
          </w:tcPr>
          <w:p w:rsidR="00F72646" w:rsidRDefault="00F72646" w:rsidP="004A44DA"/>
        </w:tc>
        <w:tc>
          <w:tcPr>
            <w:tcW w:w="3518" w:type="dxa"/>
          </w:tcPr>
          <w:p w:rsidR="00F72646" w:rsidRDefault="00F72646" w:rsidP="004A44DA">
            <w:r>
              <w:t>Состояние тетрадей в 5</w:t>
            </w:r>
            <w:r w:rsidR="00983042">
              <w:t>, 6</w:t>
            </w:r>
            <w:r>
              <w:t>-х классах.  Соблюдение единого орфографического режима.</w:t>
            </w:r>
          </w:p>
        </w:tc>
        <w:tc>
          <w:tcPr>
            <w:tcW w:w="3491" w:type="dxa"/>
          </w:tcPr>
          <w:p w:rsidR="00F72646" w:rsidRDefault="00F72646" w:rsidP="004A44DA"/>
        </w:tc>
        <w:tc>
          <w:tcPr>
            <w:tcW w:w="3906" w:type="dxa"/>
          </w:tcPr>
          <w:p w:rsidR="00F72646" w:rsidRDefault="00F72646" w:rsidP="00F72646">
            <w:r>
              <w:t xml:space="preserve">Журналы. Соответствие </w:t>
            </w:r>
            <w:proofErr w:type="spellStart"/>
            <w:r>
              <w:t>утвержд</w:t>
            </w:r>
            <w:proofErr w:type="spellEnd"/>
            <w:r>
              <w:t>. Списков в журналах. Заполнение по итог. 1 четверти.</w:t>
            </w:r>
          </w:p>
        </w:tc>
      </w:tr>
      <w:tr w:rsidR="00F72646" w:rsidTr="00777586">
        <w:tc>
          <w:tcPr>
            <w:tcW w:w="1609" w:type="dxa"/>
          </w:tcPr>
          <w:p w:rsidR="00F72646" w:rsidRDefault="00F72646" w:rsidP="004A44DA">
            <w:r>
              <w:t>Работа МО</w:t>
            </w:r>
          </w:p>
        </w:tc>
        <w:tc>
          <w:tcPr>
            <w:tcW w:w="3353" w:type="dxa"/>
          </w:tcPr>
          <w:p w:rsidR="00F72646" w:rsidRDefault="00F72646" w:rsidP="004A44DA">
            <w:r>
              <w:t>Очередные заседания МО.</w:t>
            </w:r>
          </w:p>
          <w:p w:rsidR="00F72646" w:rsidRDefault="00F72646" w:rsidP="004A44DA"/>
          <w:p w:rsidR="00F72646" w:rsidRDefault="00F72646" w:rsidP="004A44DA"/>
        </w:tc>
        <w:tc>
          <w:tcPr>
            <w:tcW w:w="3518" w:type="dxa"/>
          </w:tcPr>
          <w:p w:rsidR="00F72646" w:rsidRDefault="00F72646" w:rsidP="004A44DA">
            <w:r>
              <w:t xml:space="preserve">Подготовка к школьному туру предметных олимпиад. </w:t>
            </w:r>
          </w:p>
        </w:tc>
        <w:tc>
          <w:tcPr>
            <w:tcW w:w="3491" w:type="dxa"/>
          </w:tcPr>
          <w:p w:rsidR="00F72646" w:rsidRDefault="00F72646" w:rsidP="004A44DA">
            <w:r>
              <w:t>Предметные олимпиады.</w:t>
            </w:r>
          </w:p>
          <w:p w:rsidR="00F72646" w:rsidRDefault="00F72646" w:rsidP="004A44DA">
            <w:r>
              <w:t xml:space="preserve"> ( По графику)</w:t>
            </w:r>
          </w:p>
        </w:tc>
        <w:tc>
          <w:tcPr>
            <w:tcW w:w="3906" w:type="dxa"/>
          </w:tcPr>
          <w:p w:rsidR="00F72646" w:rsidRDefault="00F72646" w:rsidP="004A44DA">
            <w:r>
              <w:t>Предметные олимпиады.</w:t>
            </w:r>
          </w:p>
          <w:p w:rsidR="00F72646" w:rsidRDefault="00F72646" w:rsidP="004A44DA">
            <w:r>
              <w:t>( По графику)</w:t>
            </w:r>
          </w:p>
        </w:tc>
      </w:tr>
      <w:tr w:rsidR="006523F9" w:rsidTr="00777586">
        <w:tc>
          <w:tcPr>
            <w:tcW w:w="1609" w:type="dxa"/>
          </w:tcPr>
          <w:p w:rsidR="006523F9" w:rsidRDefault="006523F9" w:rsidP="004A44DA">
            <w:r>
              <w:t>Внеклассные мероприятия</w:t>
            </w:r>
          </w:p>
        </w:tc>
        <w:tc>
          <w:tcPr>
            <w:tcW w:w="3353" w:type="dxa"/>
          </w:tcPr>
          <w:p w:rsidR="006523F9" w:rsidRDefault="006523F9" w:rsidP="001414F5"/>
        </w:tc>
        <w:tc>
          <w:tcPr>
            <w:tcW w:w="3518" w:type="dxa"/>
          </w:tcPr>
          <w:p w:rsidR="006523F9" w:rsidRDefault="006523F9" w:rsidP="006523F9">
            <w:r>
              <w:t xml:space="preserve">Открытые уроки  и мероприятия </w:t>
            </w:r>
          </w:p>
        </w:tc>
        <w:tc>
          <w:tcPr>
            <w:tcW w:w="3491" w:type="dxa"/>
          </w:tcPr>
          <w:p w:rsidR="006523F9" w:rsidRDefault="006523F9" w:rsidP="006523F9">
            <w:r>
              <w:t>Конкурсное сочинение: «Золотая осень»</w:t>
            </w:r>
          </w:p>
        </w:tc>
        <w:tc>
          <w:tcPr>
            <w:tcW w:w="3906" w:type="dxa"/>
          </w:tcPr>
          <w:p w:rsidR="006523F9" w:rsidRDefault="006523F9" w:rsidP="006523F9">
            <w:r>
              <w:t>Открытые уроки и мероприятия.</w:t>
            </w:r>
          </w:p>
        </w:tc>
      </w:tr>
      <w:tr w:rsidR="00F72646" w:rsidTr="00777586">
        <w:tc>
          <w:tcPr>
            <w:tcW w:w="1609" w:type="dxa"/>
          </w:tcPr>
          <w:p w:rsidR="00F72646" w:rsidRDefault="00F72646" w:rsidP="004A44DA">
            <w:r>
              <w:t>Персональный контроль.</w:t>
            </w:r>
          </w:p>
        </w:tc>
        <w:tc>
          <w:tcPr>
            <w:tcW w:w="3353" w:type="dxa"/>
          </w:tcPr>
          <w:p w:rsidR="00F72646" w:rsidRDefault="0055380F" w:rsidP="004A44DA">
            <w:r>
              <w:t>Классно-обобщающий контроль в 5</w:t>
            </w:r>
            <w:r w:rsidR="00F72646">
              <w:t>а классе.</w:t>
            </w:r>
          </w:p>
          <w:p w:rsidR="00F72646" w:rsidRDefault="00F72646" w:rsidP="004A44DA"/>
        </w:tc>
        <w:tc>
          <w:tcPr>
            <w:tcW w:w="3518" w:type="dxa"/>
          </w:tcPr>
          <w:p w:rsidR="00F72646" w:rsidRDefault="00F72646" w:rsidP="004A44DA">
            <w:r>
              <w:t>Классно обобщающий контроль</w:t>
            </w:r>
          </w:p>
          <w:p w:rsidR="00F72646" w:rsidRDefault="0055380F" w:rsidP="004A44DA">
            <w:r>
              <w:t>в  5</w:t>
            </w:r>
            <w:r w:rsidR="00F72646">
              <w:t>б</w:t>
            </w:r>
            <w:r w:rsidR="00983042">
              <w:t xml:space="preserve"> </w:t>
            </w:r>
            <w:r w:rsidR="00F72646">
              <w:t xml:space="preserve">классе. </w:t>
            </w:r>
          </w:p>
        </w:tc>
        <w:tc>
          <w:tcPr>
            <w:tcW w:w="3491" w:type="dxa"/>
          </w:tcPr>
          <w:p w:rsidR="00F72646" w:rsidRDefault="00F72646" w:rsidP="004A44DA">
            <w:r>
              <w:t xml:space="preserve">Классно обобщающий контроль </w:t>
            </w:r>
          </w:p>
          <w:p w:rsidR="00F72646" w:rsidRDefault="00F72646" w:rsidP="004A44DA">
            <w:r>
              <w:t xml:space="preserve"> в 5в классе.</w:t>
            </w:r>
          </w:p>
        </w:tc>
        <w:tc>
          <w:tcPr>
            <w:tcW w:w="3906" w:type="dxa"/>
          </w:tcPr>
          <w:p w:rsidR="00F72646" w:rsidRDefault="00F72646" w:rsidP="004A44DA">
            <w:r>
              <w:t>Классно обобщающий контроль</w:t>
            </w:r>
          </w:p>
          <w:p w:rsidR="00F72646" w:rsidRDefault="006523F9" w:rsidP="00993ADC">
            <w:r>
              <w:t xml:space="preserve"> в </w:t>
            </w:r>
            <w:r w:rsidR="00993ADC">
              <w:t xml:space="preserve">5г и </w:t>
            </w:r>
            <w:r w:rsidR="0055380F">
              <w:t>5</w:t>
            </w:r>
            <w:r w:rsidR="00993ADC">
              <w:t>д</w:t>
            </w:r>
            <w:r w:rsidR="00F72646">
              <w:t>.</w:t>
            </w:r>
          </w:p>
        </w:tc>
      </w:tr>
      <w:tr w:rsidR="00F72646" w:rsidTr="00777586">
        <w:tc>
          <w:tcPr>
            <w:tcW w:w="1609" w:type="dxa"/>
          </w:tcPr>
          <w:p w:rsidR="00F72646" w:rsidRDefault="00F72646" w:rsidP="004A44DA">
            <w:r>
              <w:t>Работа с одарёнными детьми.</w:t>
            </w:r>
          </w:p>
        </w:tc>
        <w:tc>
          <w:tcPr>
            <w:tcW w:w="3353" w:type="dxa"/>
          </w:tcPr>
          <w:p w:rsidR="00F72646" w:rsidRDefault="00F72646" w:rsidP="004A44DA">
            <w:r>
              <w:t>Подготовка к предметным олимпиадам.</w:t>
            </w:r>
          </w:p>
          <w:p w:rsidR="00F72646" w:rsidRDefault="00F72646" w:rsidP="004A44DA"/>
        </w:tc>
        <w:tc>
          <w:tcPr>
            <w:tcW w:w="3518" w:type="dxa"/>
          </w:tcPr>
          <w:p w:rsidR="00F72646" w:rsidRDefault="00F72646" w:rsidP="004A44DA">
            <w:r>
              <w:t>Подготовка к предметным олимпиадам.</w:t>
            </w:r>
          </w:p>
        </w:tc>
        <w:tc>
          <w:tcPr>
            <w:tcW w:w="3491" w:type="dxa"/>
          </w:tcPr>
          <w:p w:rsidR="00F72646" w:rsidRDefault="00F72646" w:rsidP="004A44DA">
            <w:r>
              <w:t>Предметные олимпиады. Анализ работ  учащихся.</w:t>
            </w:r>
          </w:p>
        </w:tc>
        <w:tc>
          <w:tcPr>
            <w:tcW w:w="3906" w:type="dxa"/>
          </w:tcPr>
          <w:p w:rsidR="00F72646" w:rsidRDefault="00F72646" w:rsidP="004A44DA">
            <w:r>
              <w:t>Предметные олимпиады. Анализ работ учащихся.</w:t>
            </w:r>
          </w:p>
        </w:tc>
      </w:tr>
      <w:tr w:rsidR="00F72646" w:rsidTr="00777586">
        <w:tc>
          <w:tcPr>
            <w:tcW w:w="1609" w:type="dxa"/>
          </w:tcPr>
          <w:p w:rsidR="00F72646" w:rsidRDefault="00F72646" w:rsidP="004A44DA">
            <w:r>
              <w:t xml:space="preserve">Работа с </w:t>
            </w:r>
            <w:proofErr w:type="spellStart"/>
            <w:r>
              <w:t>пе</w:t>
            </w:r>
            <w:proofErr w:type="gramStart"/>
            <w:r>
              <w:t>д</w:t>
            </w:r>
            <w:proofErr w:type="spellEnd"/>
            <w:r>
              <w:t>-</w:t>
            </w:r>
            <w:proofErr w:type="gramEnd"/>
            <w:r>
              <w:t xml:space="preserve"> коллективом</w:t>
            </w:r>
          </w:p>
        </w:tc>
        <w:tc>
          <w:tcPr>
            <w:tcW w:w="3353" w:type="dxa"/>
          </w:tcPr>
          <w:p w:rsidR="00F72646" w:rsidRDefault="00F72646" w:rsidP="004A44DA">
            <w:r>
              <w:t>Сбор информации к педсовету.</w:t>
            </w:r>
          </w:p>
          <w:p w:rsidR="00F72646" w:rsidRDefault="00F72646" w:rsidP="004A44DA"/>
        </w:tc>
        <w:tc>
          <w:tcPr>
            <w:tcW w:w="3518" w:type="dxa"/>
          </w:tcPr>
          <w:p w:rsidR="00F72646" w:rsidRDefault="00F72646" w:rsidP="004A44DA">
            <w:r>
              <w:t>Посещение уроков, сбор информации.</w:t>
            </w:r>
          </w:p>
        </w:tc>
        <w:tc>
          <w:tcPr>
            <w:tcW w:w="3491" w:type="dxa"/>
          </w:tcPr>
          <w:p w:rsidR="00F72646" w:rsidRDefault="00F72646" w:rsidP="0055380F">
            <w:r>
              <w:t xml:space="preserve">Подготовка к педсовету. «Адаптация </w:t>
            </w:r>
            <w:r w:rsidR="003D5317">
              <w:t>пятиклассников в среднем  звене</w:t>
            </w:r>
            <w:r w:rsidR="006523F9">
              <w:t xml:space="preserve"> </w:t>
            </w:r>
            <w:r w:rsidR="003D5317">
              <w:t>обучения, в системе реализации ФГОС»</w:t>
            </w:r>
            <w:r w:rsidR="0055380F">
              <w:t>.</w:t>
            </w:r>
          </w:p>
        </w:tc>
        <w:tc>
          <w:tcPr>
            <w:tcW w:w="3906" w:type="dxa"/>
          </w:tcPr>
          <w:p w:rsidR="00F72646" w:rsidRDefault="00F72646" w:rsidP="00E02292"/>
        </w:tc>
      </w:tr>
      <w:tr w:rsidR="00F72646" w:rsidTr="00777586">
        <w:tc>
          <w:tcPr>
            <w:tcW w:w="1609" w:type="dxa"/>
          </w:tcPr>
          <w:p w:rsidR="00F72646" w:rsidRDefault="00F72646" w:rsidP="004A44DA">
            <w:r>
              <w:t>Выход</w:t>
            </w:r>
          </w:p>
        </w:tc>
        <w:tc>
          <w:tcPr>
            <w:tcW w:w="3353" w:type="dxa"/>
          </w:tcPr>
          <w:p w:rsidR="00F72646" w:rsidRDefault="00F72646" w:rsidP="006523F9"/>
        </w:tc>
        <w:tc>
          <w:tcPr>
            <w:tcW w:w="3518" w:type="dxa"/>
          </w:tcPr>
          <w:p w:rsidR="00F72646" w:rsidRDefault="00F72646" w:rsidP="004A44DA"/>
        </w:tc>
        <w:tc>
          <w:tcPr>
            <w:tcW w:w="3491" w:type="dxa"/>
          </w:tcPr>
          <w:p w:rsidR="00F72646" w:rsidRDefault="00F72646" w:rsidP="004A44DA">
            <w:r>
              <w:t>Совещание при завуче № 2.</w:t>
            </w:r>
          </w:p>
        </w:tc>
        <w:tc>
          <w:tcPr>
            <w:tcW w:w="3906" w:type="dxa"/>
          </w:tcPr>
          <w:p w:rsidR="00F72646" w:rsidRDefault="00F72646" w:rsidP="004A44DA">
            <w:r>
              <w:t>Совещание при директоре.</w:t>
            </w:r>
          </w:p>
        </w:tc>
      </w:tr>
    </w:tbl>
    <w:p w:rsidR="006E0DC5" w:rsidRDefault="006E0DC5" w:rsidP="00125E25"/>
    <w:p w:rsidR="007C30F9" w:rsidRDefault="007C30F9" w:rsidP="007C30F9"/>
    <w:p w:rsidR="0087097D" w:rsidRDefault="007C30F9" w:rsidP="0087097D">
      <w:pPr>
        <w:jc w:val="right"/>
        <w:rPr>
          <w:b/>
          <w:sz w:val="28"/>
          <w:szCs w:val="28"/>
        </w:rPr>
      </w:pPr>
      <w:r w:rsidRPr="0087097D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23F9" w:rsidRDefault="006523F9" w:rsidP="0087097D">
      <w:pPr>
        <w:jc w:val="right"/>
        <w:rPr>
          <w:b/>
          <w:sz w:val="28"/>
          <w:szCs w:val="28"/>
        </w:rPr>
      </w:pPr>
    </w:p>
    <w:p w:rsidR="0055380F" w:rsidRDefault="0055380F" w:rsidP="0087097D">
      <w:pPr>
        <w:jc w:val="right"/>
        <w:rPr>
          <w:b/>
          <w:sz w:val="28"/>
          <w:szCs w:val="28"/>
        </w:rPr>
      </w:pPr>
    </w:p>
    <w:p w:rsidR="00801955" w:rsidRPr="0087097D" w:rsidRDefault="0087097D" w:rsidP="0087097D">
      <w:pPr>
        <w:jc w:val="right"/>
        <w:rPr>
          <w:b/>
          <w:sz w:val="28"/>
          <w:szCs w:val="28"/>
        </w:rPr>
      </w:pPr>
      <w:r w:rsidRPr="0087097D">
        <w:rPr>
          <w:b/>
          <w:sz w:val="28"/>
          <w:szCs w:val="28"/>
        </w:rPr>
        <w:t>Ноябрь.</w:t>
      </w:r>
      <w:r w:rsidR="007C30F9" w:rsidRPr="0087097D">
        <w:rPr>
          <w:b/>
          <w:sz w:val="28"/>
          <w:szCs w:val="28"/>
        </w:rPr>
        <w:t xml:space="preserve">             </w:t>
      </w:r>
    </w:p>
    <w:p w:rsidR="006E0DC5" w:rsidRDefault="000217C8" w:rsidP="004A44DA">
      <w:pPr>
        <w:pStyle w:val="a3"/>
        <w:numPr>
          <w:ilvl w:val="0"/>
          <w:numId w:val="5"/>
        </w:numPr>
      </w:pPr>
      <w:r>
        <w:t xml:space="preserve">Обеспечение базового уровня образования </w:t>
      </w:r>
      <w:proofErr w:type="gramStart"/>
      <w:r>
        <w:t>обучающихся</w:t>
      </w:r>
      <w:proofErr w:type="gramEnd"/>
      <w:r>
        <w:t xml:space="preserve"> по математике.</w:t>
      </w:r>
    </w:p>
    <w:p w:rsidR="006F072F" w:rsidRDefault="001414F5" w:rsidP="004A44DA">
      <w:pPr>
        <w:pStyle w:val="a3"/>
        <w:numPr>
          <w:ilvl w:val="0"/>
          <w:numId w:val="5"/>
        </w:numPr>
      </w:pPr>
      <w:r>
        <w:t xml:space="preserve">Месячник </w:t>
      </w:r>
      <w:r w:rsidR="00801955">
        <w:t>математики</w:t>
      </w:r>
      <w:r w:rsidR="0055380F">
        <w:t>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609"/>
        <w:gridCol w:w="3254"/>
        <w:gridCol w:w="3670"/>
        <w:gridCol w:w="3531"/>
        <w:gridCol w:w="3813"/>
      </w:tblGrid>
      <w:tr w:rsidR="006219F9" w:rsidTr="00801955">
        <w:tc>
          <w:tcPr>
            <w:tcW w:w="1609" w:type="dxa"/>
          </w:tcPr>
          <w:p w:rsidR="006219F9" w:rsidRDefault="006219F9" w:rsidP="004A44DA"/>
        </w:tc>
        <w:tc>
          <w:tcPr>
            <w:tcW w:w="3254" w:type="dxa"/>
          </w:tcPr>
          <w:p w:rsidR="006219F9" w:rsidRDefault="004A44DA" w:rsidP="004A44DA">
            <w:r>
              <w:t xml:space="preserve">1 неделя </w:t>
            </w:r>
          </w:p>
        </w:tc>
        <w:tc>
          <w:tcPr>
            <w:tcW w:w="3670" w:type="dxa"/>
          </w:tcPr>
          <w:p w:rsidR="006219F9" w:rsidRDefault="004A44DA" w:rsidP="004A44DA">
            <w:r>
              <w:t>2 неделя</w:t>
            </w:r>
          </w:p>
        </w:tc>
        <w:tc>
          <w:tcPr>
            <w:tcW w:w="3531" w:type="dxa"/>
          </w:tcPr>
          <w:p w:rsidR="006219F9" w:rsidRDefault="004A44DA" w:rsidP="004A44DA">
            <w:r>
              <w:t>3 неделя</w:t>
            </w:r>
          </w:p>
        </w:tc>
        <w:tc>
          <w:tcPr>
            <w:tcW w:w="3813" w:type="dxa"/>
          </w:tcPr>
          <w:p w:rsidR="006219F9" w:rsidRDefault="004A44DA" w:rsidP="004A44DA">
            <w:r>
              <w:t>4 неделя</w:t>
            </w:r>
          </w:p>
        </w:tc>
      </w:tr>
      <w:tr w:rsidR="006219F9" w:rsidTr="00801955">
        <w:tc>
          <w:tcPr>
            <w:tcW w:w="1609" w:type="dxa"/>
          </w:tcPr>
          <w:p w:rsidR="006219F9" w:rsidRDefault="006219F9" w:rsidP="004A44DA"/>
          <w:p w:rsidR="005360C8" w:rsidRDefault="004A44DA" w:rsidP="004A44DA">
            <w:r>
              <w:t>ЗУН</w:t>
            </w:r>
          </w:p>
          <w:p w:rsidR="005360C8" w:rsidRDefault="005360C8" w:rsidP="004A44DA"/>
        </w:tc>
        <w:tc>
          <w:tcPr>
            <w:tcW w:w="3254" w:type="dxa"/>
          </w:tcPr>
          <w:p w:rsidR="00BF7858" w:rsidRDefault="00E25264" w:rsidP="004A44DA">
            <w:r>
              <w:t xml:space="preserve">Отчёты </w:t>
            </w:r>
            <w:proofErr w:type="spellStart"/>
            <w:r>
              <w:t>класруков</w:t>
            </w:r>
            <w:proofErr w:type="spellEnd"/>
            <w:r>
              <w:t xml:space="preserve"> по итогам</w:t>
            </w:r>
          </w:p>
          <w:p w:rsidR="006219F9" w:rsidRDefault="00E25264" w:rsidP="004A44DA">
            <w:r>
              <w:t xml:space="preserve"> 1  четверти.</w:t>
            </w:r>
          </w:p>
        </w:tc>
        <w:tc>
          <w:tcPr>
            <w:tcW w:w="3670" w:type="dxa"/>
          </w:tcPr>
          <w:p w:rsidR="006219F9" w:rsidRDefault="006219F9" w:rsidP="004A44DA"/>
        </w:tc>
        <w:tc>
          <w:tcPr>
            <w:tcW w:w="3531" w:type="dxa"/>
          </w:tcPr>
          <w:p w:rsidR="006219F9" w:rsidRDefault="00295832" w:rsidP="000217C8">
            <w:r>
              <w:t xml:space="preserve">Контрольные срезы по </w:t>
            </w:r>
            <w:r w:rsidR="0055380F">
              <w:t>математике.</w:t>
            </w:r>
          </w:p>
        </w:tc>
        <w:tc>
          <w:tcPr>
            <w:tcW w:w="3813" w:type="dxa"/>
          </w:tcPr>
          <w:p w:rsidR="006219F9" w:rsidRDefault="0055380F" w:rsidP="0055380F">
            <w:r>
              <w:t>Контрольные тестирования по математике в 4-х классах.</w:t>
            </w:r>
          </w:p>
        </w:tc>
      </w:tr>
      <w:tr w:rsidR="006219F9" w:rsidTr="00801955">
        <w:tc>
          <w:tcPr>
            <w:tcW w:w="1609" w:type="dxa"/>
          </w:tcPr>
          <w:p w:rsidR="006219F9" w:rsidRDefault="004A44DA" w:rsidP="004A44DA">
            <w:r>
              <w:t xml:space="preserve">Докум. </w:t>
            </w:r>
            <w:proofErr w:type="spellStart"/>
            <w:proofErr w:type="gramStart"/>
            <w:r>
              <w:t>Гос</w:t>
            </w:r>
            <w:proofErr w:type="spellEnd"/>
            <w:r>
              <w:t xml:space="preserve"> программы</w:t>
            </w:r>
            <w:proofErr w:type="gramEnd"/>
          </w:p>
          <w:p w:rsidR="005360C8" w:rsidRDefault="005360C8" w:rsidP="004A44DA"/>
        </w:tc>
        <w:tc>
          <w:tcPr>
            <w:tcW w:w="3254" w:type="dxa"/>
          </w:tcPr>
          <w:p w:rsidR="006219F9" w:rsidRDefault="00D36F82" w:rsidP="004A44DA">
            <w:r>
              <w:t>Журналы по итогам 1 четверти</w:t>
            </w:r>
            <w:r w:rsidR="002B4A48">
              <w:t>.</w:t>
            </w:r>
          </w:p>
          <w:p w:rsidR="002B4A48" w:rsidRDefault="00325C11" w:rsidP="004A44DA">
            <w:r>
              <w:t>Своевременное заполнение, полнота записей.</w:t>
            </w:r>
          </w:p>
        </w:tc>
        <w:tc>
          <w:tcPr>
            <w:tcW w:w="3670" w:type="dxa"/>
          </w:tcPr>
          <w:p w:rsidR="006219F9" w:rsidRDefault="00D36F82" w:rsidP="004A44DA">
            <w:r>
              <w:t>Объективность выставления  итоговых оценок за 1 четверть.</w:t>
            </w:r>
          </w:p>
        </w:tc>
        <w:tc>
          <w:tcPr>
            <w:tcW w:w="3531" w:type="dxa"/>
          </w:tcPr>
          <w:p w:rsidR="006219F9" w:rsidRDefault="00D36F82" w:rsidP="00001283">
            <w:r>
              <w:t>Состояние тетрадей по русскому языку,</w:t>
            </w:r>
            <w:r w:rsidR="00801955">
              <w:t xml:space="preserve"> математике</w:t>
            </w:r>
            <w:r w:rsidR="00001283">
              <w:t>.</w:t>
            </w:r>
            <w:r>
              <w:t xml:space="preserve"> </w:t>
            </w:r>
            <w:r w:rsidR="00801955">
              <w:t>С</w:t>
            </w:r>
            <w:r>
              <w:t>облюдение единого орфографического режима.</w:t>
            </w:r>
          </w:p>
        </w:tc>
        <w:tc>
          <w:tcPr>
            <w:tcW w:w="3813" w:type="dxa"/>
          </w:tcPr>
          <w:p w:rsidR="006219F9" w:rsidRDefault="00D36F82" w:rsidP="00801955">
            <w:r>
              <w:t xml:space="preserve">Состояние тетрадей по </w:t>
            </w:r>
            <w:r w:rsidR="00801955">
              <w:t>математике</w:t>
            </w:r>
            <w:r>
              <w:t>. Контроль 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 xml:space="preserve">адания учителями. </w:t>
            </w:r>
          </w:p>
        </w:tc>
      </w:tr>
      <w:tr w:rsidR="00801955" w:rsidTr="00801955">
        <w:tc>
          <w:tcPr>
            <w:tcW w:w="1609" w:type="dxa"/>
          </w:tcPr>
          <w:p w:rsidR="00801955" w:rsidRDefault="00801955" w:rsidP="004A44DA">
            <w:r>
              <w:t>Работа МО</w:t>
            </w:r>
          </w:p>
          <w:p w:rsidR="00801955" w:rsidRDefault="00801955" w:rsidP="004A44DA"/>
          <w:p w:rsidR="00801955" w:rsidRDefault="00801955" w:rsidP="004A44DA"/>
        </w:tc>
        <w:tc>
          <w:tcPr>
            <w:tcW w:w="3254" w:type="dxa"/>
          </w:tcPr>
          <w:p w:rsidR="00801955" w:rsidRDefault="00801955" w:rsidP="004A44DA">
            <w:r>
              <w:t>Очередные заседания  МО.</w:t>
            </w:r>
          </w:p>
        </w:tc>
        <w:tc>
          <w:tcPr>
            <w:tcW w:w="3670" w:type="dxa"/>
          </w:tcPr>
          <w:p w:rsidR="00801955" w:rsidRDefault="00801955" w:rsidP="004A44DA"/>
        </w:tc>
        <w:tc>
          <w:tcPr>
            <w:tcW w:w="3531" w:type="dxa"/>
          </w:tcPr>
          <w:p w:rsidR="00801955" w:rsidRDefault="0055380F" w:rsidP="0055380F">
            <w:r>
              <w:t>Открытые уроки   по математике.</w:t>
            </w:r>
          </w:p>
        </w:tc>
        <w:tc>
          <w:tcPr>
            <w:tcW w:w="3813" w:type="dxa"/>
          </w:tcPr>
          <w:p w:rsidR="00801955" w:rsidRDefault="00801955" w:rsidP="00F72646">
            <w:r>
              <w:t>Открытые уроки   по математике, физике, информатике</w:t>
            </w:r>
          </w:p>
        </w:tc>
      </w:tr>
      <w:tr w:rsidR="00801955" w:rsidTr="00801955">
        <w:tc>
          <w:tcPr>
            <w:tcW w:w="1609" w:type="dxa"/>
          </w:tcPr>
          <w:p w:rsidR="00801955" w:rsidRDefault="00801955" w:rsidP="004A44DA">
            <w:r>
              <w:t>Внеклассные мероприятия</w:t>
            </w:r>
          </w:p>
          <w:p w:rsidR="00801955" w:rsidRDefault="00801955" w:rsidP="004A44DA"/>
        </w:tc>
        <w:tc>
          <w:tcPr>
            <w:tcW w:w="3254" w:type="dxa"/>
          </w:tcPr>
          <w:p w:rsidR="00801955" w:rsidRDefault="00801955" w:rsidP="004A44DA"/>
        </w:tc>
        <w:tc>
          <w:tcPr>
            <w:tcW w:w="3670" w:type="dxa"/>
          </w:tcPr>
          <w:p w:rsidR="00801955" w:rsidRDefault="00801955" w:rsidP="004A44DA"/>
        </w:tc>
        <w:tc>
          <w:tcPr>
            <w:tcW w:w="3531" w:type="dxa"/>
          </w:tcPr>
          <w:p w:rsidR="00801955" w:rsidRDefault="00801955" w:rsidP="0055380F">
            <w:r>
              <w:t>Открытые мероприятия по математике</w:t>
            </w:r>
            <w:r w:rsidR="0055380F">
              <w:t>.</w:t>
            </w:r>
          </w:p>
        </w:tc>
        <w:tc>
          <w:tcPr>
            <w:tcW w:w="3813" w:type="dxa"/>
          </w:tcPr>
          <w:p w:rsidR="00801955" w:rsidRDefault="00801955" w:rsidP="004A44DA">
            <w:r>
              <w:t>Конкурс на лучшего чтеца на тему «Осень»</w:t>
            </w:r>
          </w:p>
          <w:p w:rsidR="00801955" w:rsidRDefault="00801955" w:rsidP="001008BB"/>
        </w:tc>
      </w:tr>
      <w:tr w:rsidR="00801955" w:rsidTr="00801955">
        <w:tc>
          <w:tcPr>
            <w:tcW w:w="1609" w:type="dxa"/>
          </w:tcPr>
          <w:p w:rsidR="00801955" w:rsidRDefault="00801955" w:rsidP="004A44DA">
            <w:r>
              <w:t>Персональный контроль</w:t>
            </w:r>
          </w:p>
          <w:p w:rsidR="00801955" w:rsidRDefault="00801955" w:rsidP="004A44DA"/>
        </w:tc>
        <w:tc>
          <w:tcPr>
            <w:tcW w:w="3254" w:type="dxa"/>
          </w:tcPr>
          <w:p w:rsidR="00801955" w:rsidRDefault="00801955" w:rsidP="004A44DA">
            <w:r>
              <w:t>Подготовка учащихся к городскому туру олимпиады по предметам.</w:t>
            </w:r>
          </w:p>
        </w:tc>
        <w:tc>
          <w:tcPr>
            <w:tcW w:w="3670" w:type="dxa"/>
          </w:tcPr>
          <w:p w:rsidR="00801955" w:rsidRDefault="00801955" w:rsidP="004A44DA">
            <w:r>
              <w:t>Ведение документации молодыми учителями.</w:t>
            </w:r>
          </w:p>
        </w:tc>
        <w:tc>
          <w:tcPr>
            <w:tcW w:w="3531" w:type="dxa"/>
          </w:tcPr>
          <w:p w:rsidR="00801955" w:rsidRDefault="00801955" w:rsidP="004A44DA">
            <w:r>
              <w:t xml:space="preserve">Наставничество.  </w:t>
            </w:r>
          </w:p>
          <w:p w:rsidR="00801955" w:rsidRDefault="00801955" w:rsidP="0055380F">
            <w:r>
              <w:t xml:space="preserve">Классно обобщающий контроль в </w:t>
            </w:r>
            <w:r w:rsidR="0055380F">
              <w:t>4-ых классах.</w:t>
            </w:r>
          </w:p>
        </w:tc>
        <w:tc>
          <w:tcPr>
            <w:tcW w:w="3813" w:type="dxa"/>
          </w:tcPr>
          <w:p w:rsidR="00801955" w:rsidRDefault="00801955" w:rsidP="004A44DA">
            <w:proofErr w:type="spellStart"/>
            <w:r>
              <w:t>Взаимопосещение</w:t>
            </w:r>
            <w:proofErr w:type="spellEnd"/>
            <w:r>
              <w:t xml:space="preserve"> уроков с целью изучение и распространение передового </w:t>
            </w:r>
            <w:proofErr w:type="spellStart"/>
            <w:r>
              <w:t>пед</w:t>
            </w:r>
            <w:proofErr w:type="spellEnd"/>
            <w:r>
              <w:t>. опыта.</w:t>
            </w:r>
          </w:p>
        </w:tc>
      </w:tr>
      <w:tr w:rsidR="00801955" w:rsidTr="00801955">
        <w:tc>
          <w:tcPr>
            <w:tcW w:w="1609" w:type="dxa"/>
          </w:tcPr>
          <w:p w:rsidR="00801955" w:rsidRDefault="00801955" w:rsidP="004A44DA">
            <w:r>
              <w:t>Работа с одарёнными  детьми.</w:t>
            </w:r>
          </w:p>
        </w:tc>
        <w:tc>
          <w:tcPr>
            <w:tcW w:w="3254" w:type="dxa"/>
          </w:tcPr>
          <w:p w:rsidR="00801955" w:rsidRDefault="00801955" w:rsidP="004A44DA">
            <w:r>
              <w:t>Подготовка к предметным олимпиадам</w:t>
            </w:r>
            <w:proofErr w:type="gramStart"/>
            <w:r>
              <w:t>.</w:t>
            </w:r>
            <w:proofErr w:type="gramEnd"/>
            <w:r w:rsidR="00983042">
              <w:t xml:space="preserve"> </w:t>
            </w:r>
            <w:r>
              <w:t>(</w:t>
            </w:r>
            <w:proofErr w:type="gramStart"/>
            <w:r>
              <w:t>г</w:t>
            </w:r>
            <w:proofErr w:type="gramEnd"/>
            <w:r>
              <w:t>ородской тур)</w:t>
            </w:r>
          </w:p>
        </w:tc>
        <w:tc>
          <w:tcPr>
            <w:tcW w:w="3670" w:type="dxa"/>
          </w:tcPr>
          <w:p w:rsidR="00801955" w:rsidRDefault="000217C8" w:rsidP="004A44DA">
            <w:r>
              <w:t xml:space="preserve">Участие </w:t>
            </w:r>
            <w:r w:rsidR="00801955">
              <w:t xml:space="preserve">  учащихся к научно практической конференции </w:t>
            </w:r>
          </w:p>
          <w:p w:rsidR="00801955" w:rsidRDefault="0055380F" w:rsidP="004A44DA">
            <w:r>
              <w:t>«</w:t>
            </w:r>
            <w:r w:rsidR="00801955">
              <w:t>Шаг в будущее»</w:t>
            </w:r>
          </w:p>
        </w:tc>
        <w:tc>
          <w:tcPr>
            <w:tcW w:w="3531" w:type="dxa"/>
          </w:tcPr>
          <w:p w:rsidR="00801955" w:rsidRDefault="00801955" w:rsidP="004A44DA"/>
        </w:tc>
        <w:tc>
          <w:tcPr>
            <w:tcW w:w="3813" w:type="dxa"/>
          </w:tcPr>
          <w:p w:rsidR="00801955" w:rsidRDefault="00801955" w:rsidP="004A44DA"/>
        </w:tc>
      </w:tr>
      <w:tr w:rsidR="00801955" w:rsidTr="00801955">
        <w:tc>
          <w:tcPr>
            <w:tcW w:w="1609" w:type="dxa"/>
          </w:tcPr>
          <w:p w:rsidR="00801955" w:rsidRDefault="00801955" w:rsidP="004A44DA">
            <w:r>
              <w:t xml:space="preserve">Работа с </w:t>
            </w:r>
            <w:proofErr w:type="spellStart"/>
            <w:r>
              <w:t>пед</w:t>
            </w:r>
            <w:proofErr w:type="spellEnd"/>
            <w:r>
              <w:t xml:space="preserve"> коллективом.</w:t>
            </w:r>
          </w:p>
          <w:p w:rsidR="00801955" w:rsidRDefault="00801955" w:rsidP="004A44DA"/>
        </w:tc>
        <w:tc>
          <w:tcPr>
            <w:tcW w:w="3254" w:type="dxa"/>
          </w:tcPr>
          <w:p w:rsidR="00801955" w:rsidRDefault="00801955" w:rsidP="00801955">
            <w:r>
              <w:t xml:space="preserve">Семинар молодого учителя </w:t>
            </w:r>
          </w:p>
        </w:tc>
        <w:tc>
          <w:tcPr>
            <w:tcW w:w="3670" w:type="dxa"/>
          </w:tcPr>
          <w:p w:rsidR="00801955" w:rsidRDefault="00801955" w:rsidP="004A44DA">
            <w:r>
              <w:t>Подготовка к проведению школьного тура «Учитель года»</w:t>
            </w:r>
          </w:p>
        </w:tc>
        <w:tc>
          <w:tcPr>
            <w:tcW w:w="3531" w:type="dxa"/>
          </w:tcPr>
          <w:p w:rsidR="00801955" w:rsidRDefault="00801955" w:rsidP="004A44DA"/>
        </w:tc>
        <w:tc>
          <w:tcPr>
            <w:tcW w:w="3813" w:type="dxa"/>
          </w:tcPr>
          <w:p w:rsidR="00801955" w:rsidRDefault="006523F9" w:rsidP="006523F9">
            <w:r>
              <w:t>Участие в конкурсе:</w:t>
            </w:r>
            <w:r w:rsidR="00801955">
              <w:t xml:space="preserve"> «Учитель года» </w:t>
            </w:r>
          </w:p>
        </w:tc>
      </w:tr>
      <w:tr w:rsidR="00801955" w:rsidTr="00801955">
        <w:trPr>
          <w:trHeight w:val="829"/>
        </w:trPr>
        <w:tc>
          <w:tcPr>
            <w:tcW w:w="1609" w:type="dxa"/>
          </w:tcPr>
          <w:p w:rsidR="00801955" w:rsidRDefault="00801955" w:rsidP="004A44DA">
            <w:r>
              <w:t>Выход</w:t>
            </w:r>
          </w:p>
          <w:p w:rsidR="00801955" w:rsidRDefault="00801955" w:rsidP="004A44DA"/>
          <w:p w:rsidR="00801955" w:rsidRPr="00DD4702" w:rsidRDefault="00801955" w:rsidP="00DD4702"/>
        </w:tc>
        <w:tc>
          <w:tcPr>
            <w:tcW w:w="3254" w:type="dxa"/>
          </w:tcPr>
          <w:p w:rsidR="00801955" w:rsidRDefault="00001283" w:rsidP="000217C8">
            <w:r>
              <w:t>Педсовет</w:t>
            </w:r>
            <w:r w:rsidR="000217C8">
              <w:t>.</w:t>
            </w:r>
          </w:p>
        </w:tc>
        <w:tc>
          <w:tcPr>
            <w:tcW w:w="3670" w:type="dxa"/>
          </w:tcPr>
          <w:p w:rsidR="00001283" w:rsidRDefault="00001283" w:rsidP="00E02292">
            <w:r>
              <w:t xml:space="preserve">Совещание при завуче: </w:t>
            </w:r>
          </w:p>
          <w:p w:rsidR="00801955" w:rsidRDefault="00001283" w:rsidP="00001283">
            <w:pPr>
              <w:pStyle w:val="a3"/>
              <w:numPr>
                <w:ilvl w:val="0"/>
                <w:numId w:val="18"/>
              </w:numPr>
            </w:pPr>
            <w:r>
              <w:t>Итоги  контрольных работ за 1 четверть.</w:t>
            </w:r>
          </w:p>
          <w:p w:rsidR="00001283" w:rsidRDefault="00001283" w:rsidP="00001283">
            <w:pPr>
              <w:pStyle w:val="a3"/>
              <w:numPr>
                <w:ilvl w:val="0"/>
                <w:numId w:val="18"/>
              </w:numPr>
            </w:pPr>
            <w:r>
              <w:t>Итоги школьного тура предметных олимпиад.</w:t>
            </w:r>
          </w:p>
        </w:tc>
        <w:tc>
          <w:tcPr>
            <w:tcW w:w="3531" w:type="dxa"/>
          </w:tcPr>
          <w:p w:rsidR="00801955" w:rsidRDefault="00801955" w:rsidP="004A44DA"/>
          <w:p w:rsidR="00801955" w:rsidRDefault="00801955" w:rsidP="004A44DA"/>
          <w:p w:rsidR="00801955" w:rsidRDefault="00801955" w:rsidP="004A44DA"/>
          <w:p w:rsidR="00801955" w:rsidRDefault="00801955" w:rsidP="004A44DA"/>
        </w:tc>
        <w:tc>
          <w:tcPr>
            <w:tcW w:w="3813" w:type="dxa"/>
          </w:tcPr>
          <w:p w:rsidR="00801955" w:rsidRDefault="00801955" w:rsidP="009738F5">
            <w:r>
              <w:t xml:space="preserve">Совещание при </w:t>
            </w:r>
            <w:r w:rsidR="00001283">
              <w:t xml:space="preserve">директоре: </w:t>
            </w:r>
          </w:p>
        </w:tc>
      </w:tr>
    </w:tbl>
    <w:p w:rsidR="007C30F9" w:rsidRDefault="007C30F9" w:rsidP="00C2378D">
      <w:pPr>
        <w:rPr>
          <w:b/>
          <w:sz w:val="24"/>
          <w:szCs w:val="24"/>
        </w:rPr>
      </w:pPr>
    </w:p>
    <w:p w:rsidR="00001283" w:rsidRDefault="007C30F9" w:rsidP="00C2378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9F9" w:rsidRPr="00E82859" w:rsidRDefault="007C30F9" w:rsidP="000012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="005360C8" w:rsidRPr="00E82859">
        <w:rPr>
          <w:b/>
          <w:sz w:val="24"/>
          <w:szCs w:val="24"/>
        </w:rPr>
        <w:t>Декабрь</w:t>
      </w:r>
    </w:p>
    <w:p w:rsidR="00F06F76" w:rsidRDefault="00E70F57" w:rsidP="00F06F76">
      <w:pPr>
        <w:pStyle w:val="a3"/>
        <w:numPr>
          <w:ilvl w:val="0"/>
          <w:numId w:val="6"/>
        </w:numPr>
      </w:pPr>
      <w:r>
        <w:t xml:space="preserve">Активизация методов обучения и развитие творческой активности обучающихся на уроке английского языка. </w:t>
      </w:r>
    </w:p>
    <w:p w:rsidR="009156A6" w:rsidRDefault="00E70F57" w:rsidP="004A44DA">
      <w:pPr>
        <w:pStyle w:val="a3"/>
        <w:numPr>
          <w:ilvl w:val="0"/>
          <w:numId w:val="6"/>
        </w:numPr>
      </w:pPr>
      <w:r>
        <w:t>Выполнение программ по предметам за 1 полугодие, отставания за 1 полугодие.</w:t>
      </w:r>
    </w:p>
    <w:p w:rsidR="00E70F57" w:rsidRDefault="00E70F57" w:rsidP="004A44DA">
      <w:pPr>
        <w:pStyle w:val="a3"/>
        <w:numPr>
          <w:ilvl w:val="0"/>
          <w:numId w:val="6"/>
        </w:numPr>
      </w:pPr>
      <w:r>
        <w:t xml:space="preserve">Объективность выставления оценок за 1 полугодие. </w:t>
      </w:r>
      <w:r w:rsidR="00824DA5">
        <w:t xml:space="preserve"> </w:t>
      </w:r>
    </w:p>
    <w:p w:rsidR="005360C8" w:rsidRDefault="009156A6" w:rsidP="004A44DA">
      <w:pPr>
        <w:pStyle w:val="a3"/>
        <w:numPr>
          <w:ilvl w:val="0"/>
          <w:numId w:val="6"/>
        </w:numPr>
      </w:pPr>
      <w:r>
        <w:t xml:space="preserve">Месячник </w:t>
      </w:r>
      <w:r w:rsidR="00001283">
        <w:t>английского языка.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560"/>
        <w:gridCol w:w="3260"/>
        <w:gridCol w:w="3686"/>
        <w:gridCol w:w="3543"/>
        <w:gridCol w:w="3828"/>
      </w:tblGrid>
      <w:tr w:rsidR="005360C8" w:rsidTr="00DD4702">
        <w:tc>
          <w:tcPr>
            <w:tcW w:w="1560" w:type="dxa"/>
          </w:tcPr>
          <w:p w:rsidR="005360C8" w:rsidRDefault="005360C8" w:rsidP="004A44DA"/>
        </w:tc>
        <w:tc>
          <w:tcPr>
            <w:tcW w:w="3260" w:type="dxa"/>
          </w:tcPr>
          <w:p w:rsidR="005360C8" w:rsidRDefault="00370463" w:rsidP="004A44DA">
            <w:r>
              <w:t>1 неделя</w:t>
            </w:r>
          </w:p>
        </w:tc>
        <w:tc>
          <w:tcPr>
            <w:tcW w:w="3686" w:type="dxa"/>
          </w:tcPr>
          <w:p w:rsidR="005360C8" w:rsidRDefault="00370463" w:rsidP="004A44DA">
            <w:r>
              <w:t>2 неделя</w:t>
            </w:r>
          </w:p>
        </w:tc>
        <w:tc>
          <w:tcPr>
            <w:tcW w:w="3543" w:type="dxa"/>
          </w:tcPr>
          <w:p w:rsidR="005360C8" w:rsidRDefault="00370463" w:rsidP="004A44DA">
            <w:r>
              <w:t>3 неделя</w:t>
            </w:r>
          </w:p>
        </w:tc>
        <w:tc>
          <w:tcPr>
            <w:tcW w:w="3828" w:type="dxa"/>
          </w:tcPr>
          <w:p w:rsidR="005360C8" w:rsidRDefault="00370463" w:rsidP="004A44DA">
            <w:r>
              <w:t>4 неделя</w:t>
            </w:r>
          </w:p>
        </w:tc>
      </w:tr>
      <w:tr w:rsidR="0055380F" w:rsidTr="00DD4702">
        <w:tc>
          <w:tcPr>
            <w:tcW w:w="1560" w:type="dxa"/>
          </w:tcPr>
          <w:p w:rsidR="0055380F" w:rsidRDefault="0055380F" w:rsidP="004A44DA"/>
          <w:p w:rsidR="0055380F" w:rsidRDefault="0055380F" w:rsidP="004A44DA">
            <w:r>
              <w:t>ЗУН</w:t>
            </w:r>
          </w:p>
          <w:p w:rsidR="0055380F" w:rsidRDefault="0055380F" w:rsidP="004A44DA"/>
        </w:tc>
        <w:tc>
          <w:tcPr>
            <w:tcW w:w="3260" w:type="dxa"/>
          </w:tcPr>
          <w:p w:rsidR="0055380F" w:rsidRDefault="0055380F" w:rsidP="004A44DA">
            <w:r>
              <w:t>Контрольные работы в 4-х классах по русскому языку.</w:t>
            </w:r>
          </w:p>
        </w:tc>
        <w:tc>
          <w:tcPr>
            <w:tcW w:w="3686" w:type="dxa"/>
          </w:tcPr>
          <w:p w:rsidR="0055380F" w:rsidRDefault="0055380F" w:rsidP="0055380F">
            <w:r w:rsidRPr="005D6899">
              <w:t xml:space="preserve">Контрольные работы в 4-х классах по </w:t>
            </w:r>
            <w:r>
              <w:t>математике.</w:t>
            </w:r>
          </w:p>
        </w:tc>
        <w:tc>
          <w:tcPr>
            <w:tcW w:w="3543" w:type="dxa"/>
          </w:tcPr>
          <w:p w:rsidR="0055380F" w:rsidRDefault="0055380F" w:rsidP="0055380F">
            <w:r w:rsidRPr="005D6899">
              <w:t xml:space="preserve">Контрольные работы в 4-х классах по </w:t>
            </w:r>
            <w:r>
              <w:t>окружающему миру.</w:t>
            </w:r>
          </w:p>
        </w:tc>
        <w:tc>
          <w:tcPr>
            <w:tcW w:w="3828" w:type="dxa"/>
          </w:tcPr>
          <w:p w:rsidR="0055380F" w:rsidRDefault="0055380F" w:rsidP="0055380F">
            <w:r w:rsidRPr="005D6899">
              <w:t xml:space="preserve">Контрольные работы в 4-х классах по </w:t>
            </w:r>
            <w:r>
              <w:t>английскому языку.</w:t>
            </w:r>
          </w:p>
        </w:tc>
      </w:tr>
      <w:tr w:rsidR="005360C8" w:rsidTr="00DD4702">
        <w:tc>
          <w:tcPr>
            <w:tcW w:w="1560" w:type="dxa"/>
          </w:tcPr>
          <w:p w:rsidR="005360C8" w:rsidRDefault="002B713C" w:rsidP="004A44DA">
            <w:r>
              <w:t xml:space="preserve">Докум. </w:t>
            </w:r>
            <w:proofErr w:type="gramStart"/>
            <w:r>
              <w:t>Гос. программы</w:t>
            </w:r>
            <w:proofErr w:type="gramEnd"/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125E25" w:rsidP="007C30F9">
            <w:r>
              <w:t>Ведение</w:t>
            </w:r>
            <w:r w:rsidR="0055380F">
              <w:t xml:space="preserve"> документации учителями</w:t>
            </w:r>
            <w:r w:rsidR="007C30F9">
              <w:t>.</w:t>
            </w:r>
          </w:p>
        </w:tc>
        <w:tc>
          <w:tcPr>
            <w:tcW w:w="3543" w:type="dxa"/>
          </w:tcPr>
          <w:p w:rsidR="005360C8" w:rsidRDefault="00125E25" w:rsidP="007C30F9">
            <w:r>
              <w:t>Состояние тетрадей всех видов</w:t>
            </w:r>
            <w:r w:rsidR="007C30F9">
              <w:t>.</w:t>
            </w:r>
          </w:p>
        </w:tc>
        <w:tc>
          <w:tcPr>
            <w:tcW w:w="3828" w:type="dxa"/>
          </w:tcPr>
          <w:p w:rsidR="005360C8" w:rsidRDefault="00601CF9" w:rsidP="00601CF9">
            <w:pPr>
              <w:pStyle w:val="a3"/>
              <w:numPr>
                <w:ilvl w:val="0"/>
                <w:numId w:val="7"/>
              </w:numPr>
            </w:pPr>
            <w:r>
              <w:t>Состояние внутри школьной документации.</w:t>
            </w:r>
          </w:p>
        </w:tc>
      </w:tr>
      <w:tr w:rsidR="005360C8" w:rsidTr="00DD4702">
        <w:tc>
          <w:tcPr>
            <w:tcW w:w="1560" w:type="dxa"/>
          </w:tcPr>
          <w:p w:rsidR="005360C8" w:rsidRDefault="002B713C" w:rsidP="004A44DA">
            <w:r>
              <w:t>Работа  МО</w:t>
            </w:r>
          </w:p>
          <w:p w:rsidR="005360C8" w:rsidRDefault="005360C8" w:rsidP="004A44DA"/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601CF9" w:rsidP="004A44DA">
            <w:r>
              <w:t>Отчёты о проделанной работе за первое полугодие.</w:t>
            </w:r>
          </w:p>
        </w:tc>
        <w:tc>
          <w:tcPr>
            <w:tcW w:w="3828" w:type="dxa"/>
          </w:tcPr>
          <w:p w:rsidR="005360C8" w:rsidRDefault="00F23CC7" w:rsidP="004A44DA">
            <w:r>
              <w:t>Конкурс на лучшее Портфолио.</w:t>
            </w:r>
          </w:p>
        </w:tc>
      </w:tr>
      <w:tr w:rsidR="005360C8" w:rsidTr="00DD4702">
        <w:tc>
          <w:tcPr>
            <w:tcW w:w="1560" w:type="dxa"/>
          </w:tcPr>
          <w:p w:rsidR="005360C8" w:rsidRDefault="0024720B" w:rsidP="004A44DA">
            <w:r>
              <w:t>Внеклассные мероприятия</w:t>
            </w:r>
            <w:r w:rsidR="002C5AC3">
              <w:t xml:space="preserve">                       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F23CC7" w:rsidP="004A44DA">
            <w:r>
              <w:t>Открытые уроки по иностранным языкам.</w:t>
            </w:r>
          </w:p>
        </w:tc>
        <w:tc>
          <w:tcPr>
            <w:tcW w:w="3686" w:type="dxa"/>
          </w:tcPr>
          <w:p w:rsidR="005360C8" w:rsidRDefault="00F23CC7" w:rsidP="004A44DA">
            <w:r>
              <w:t>Внеклассные мероприятия по иностранным языкам.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601CF9" w:rsidP="004A44DA">
            <w:r>
              <w:t>Новогодние мероприятия.</w:t>
            </w:r>
          </w:p>
        </w:tc>
      </w:tr>
      <w:tr w:rsidR="005360C8" w:rsidTr="00DD4702">
        <w:tc>
          <w:tcPr>
            <w:tcW w:w="1560" w:type="dxa"/>
          </w:tcPr>
          <w:p w:rsidR="005360C8" w:rsidRDefault="002C5AC3" w:rsidP="004A44DA">
            <w:proofErr w:type="spellStart"/>
            <w:r>
              <w:t>Персональн</w:t>
            </w:r>
            <w:proofErr w:type="spellEnd"/>
            <w:r>
              <w:t>. контроль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983042" w:rsidP="00983042">
            <w:r>
              <w:t xml:space="preserve">Классно обобщающий контроль в </w:t>
            </w:r>
            <w:r>
              <w:t>4</w:t>
            </w:r>
            <w:r>
              <w:t>-х классах.</w:t>
            </w:r>
          </w:p>
        </w:tc>
        <w:tc>
          <w:tcPr>
            <w:tcW w:w="3686" w:type="dxa"/>
          </w:tcPr>
          <w:p w:rsidR="005360C8" w:rsidRDefault="00983042" w:rsidP="00983042">
            <w:r>
              <w:t>Классно обобщающий контроль в</w:t>
            </w:r>
            <w:r>
              <w:t xml:space="preserve">  </w:t>
            </w:r>
            <w:r>
              <w:t xml:space="preserve"> 5</w:t>
            </w:r>
            <w:r>
              <w:t>, 6-х</w:t>
            </w:r>
            <w:r>
              <w:t xml:space="preserve"> классах.</w:t>
            </w:r>
          </w:p>
        </w:tc>
        <w:tc>
          <w:tcPr>
            <w:tcW w:w="3543" w:type="dxa"/>
          </w:tcPr>
          <w:p w:rsidR="005360C8" w:rsidRDefault="00983042" w:rsidP="00FD0FEE">
            <w:r>
              <w:t>Подготовка учащихся 4-х классов к ВПР.</w:t>
            </w:r>
          </w:p>
        </w:tc>
        <w:tc>
          <w:tcPr>
            <w:tcW w:w="3828" w:type="dxa"/>
          </w:tcPr>
          <w:p w:rsidR="005360C8" w:rsidRDefault="000C7187" w:rsidP="004A44DA">
            <w:r>
              <w:t>Работа  с больными детьми (обучение на дому)</w:t>
            </w:r>
          </w:p>
        </w:tc>
      </w:tr>
      <w:tr w:rsidR="005360C8" w:rsidTr="00DD4702">
        <w:tc>
          <w:tcPr>
            <w:tcW w:w="1560" w:type="dxa"/>
          </w:tcPr>
          <w:p w:rsidR="005360C8" w:rsidRDefault="002C5AC3" w:rsidP="004A44DA">
            <w:r>
              <w:t xml:space="preserve">Работа с </w:t>
            </w:r>
            <w:proofErr w:type="gramStart"/>
            <w:r>
              <w:t>одарёнными</w:t>
            </w:r>
            <w:proofErr w:type="gramEnd"/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601CF9" w:rsidP="004A44DA">
            <w:proofErr w:type="gramStart"/>
            <w:r>
              <w:t>Контроль за</w:t>
            </w:r>
            <w:proofErr w:type="gramEnd"/>
            <w:r>
              <w:t xml:space="preserve"> состоянием работы с одарёнными детьми.</w:t>
            </w:r>
          </w:p>
        </w:tc>
        <w:tc>
          <w:tcPr>
            <w:tcW w:w="3543" w:type="dxa"/>
          </w:tcPr>
          <w:p w:rsidR="005360C8" w:rsidRDefault="00001283" w:rsidP="004A44DA">
            <w:r>
              <w:t>Итоги второго тура предметных олимпиад.</w:t>
            </w:r>
          </w:p>
        </w:tc>
        <w:tc>
          <w:tcPr>
            <w:tcW w:w="3828" w:type="dxa"/>
          </w:tcPr>
          <w:p w:rsidR="005360C8" w:rsidRDefault="00461C11" w:rsidP="004A44DA">
            <w:r>
              <w:t>Объективность выставления  оценок за первое полугодие.</w:t>
            </w:r>
          </w:p>
        </w:tc>
      </w:tr>
      <w:tr w:rsidR="005360C8" w:rsidTr="00DD4702">
        <w:tc>
          <w:tcPr>
            <w:tcW w:w="1560" w:type="dxa"/>
          </w:tcPr>
          <w:p w:rsidR="005360C8" w:rsidRDefault="002C5AC3" w:rsidP="004A44DA">
            <w:r>
              <w:t xml:space="preserve">Работа с </w:t>
            </w:r>
            <w:proofErr w:type="spellStart"/>
            <w:r>
              <w:t>пед</w:t>
            </w:r>
            <w:proofErr w:type="spellEnd"/>
            <w:r>
              <w:t xml:space="preserve"> коллективом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F23CC7" w:rsidP="004A44DA">
            <w:r>
              <w:t>Повышение квалификации учителей-предметников.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F23CC7" w:rsidP="004A44DA">
            <w:r>
              <w:t>Реализация планов самообразования учителями.</w:t>
            </w:r>
          </w:p>
        </w:tc>
      </w:tr>
      <w:tr w:rsidR="005360C8" w:rsidTr="00DD4702">
        <w:tc>
          <w:tcPr>
            <w:tcW w:w="1560" w:type="dxa"/>
          </w:tcPr>
          <w:p w:rsidR="005360C8" w:rsidRDefault="002C5AC3" w:rsidP="004A44DA">
            <w:r>
              <w:t>Выход</w:t>
            </w:r>
          </w:p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601CF9" w:rsidP="004A44DA">
            <w:r>
              <w:t>Совещание при завуче</w:t>
            </w:r>
            <w:r w:rsidR="00001283">
              <w:t>.</w:t>
            </w:r>
          </w:p>
          <w:p w:rsidR="005360C8" w:rsidRDefault="00824DA5" w:rsidP="00824DA5">
            <w:pPr>
              <w:pStyle w:val="a3"/>
              <w:numPr>
                <w:ilvl w:val="0"/>
                <w:numId w:val="24"/>
              </w:numPr>
            </w:pPr>
            <w:r>
              <w:t>Состояние школьной документации.</w:t>
            </w:r>
          </w:p>
          <w:p w:rsidR="00824DA5" w:rsidRDefault="00824DA5" w:rsidP="00824DA5">
            <w:pPr>
              <w:pStyle w:val="a3"/>
              <w:numPr>
                <w:ilvl w:val="0"/>
                <w:numId w:val="24"/>
              </w:numPr>
            </w:pPr>
            <w:r>
              <w:t>Работа МО за 1 полугодие</w:t>
            </w:r>
          </w:p>
          <w:p w:rsidR="00824DA5" w:rsidRDefault="00824DA5" w:rsidP="004A44DA"/>
          <w:p w:rsidR="005360C8" w:rsidRDefault="005360C8" w:rsidP="004A44DA"/>
        </w:tc>
        <w:tc>
          <w:tcPr>
            <w:tcW w:w="3828" w:type="dxa"/>
          </w:tcPr>
          <w:p w:rsidR="005360C8" w:rsidRDefault="00F23CC7" w:rsidP="004A44DA">
            <w:r>
              <w:t>Совещание при директоре.</w:t>
            </w:r>
          </w:p>
          <w:p w:rsidR="00001283" w:rsidRDefault="00001283" w:rsidP="00824DA5">
            <w:pPr>
              <w:pStyle w:val="a3"/>
              <w:numPr>
                <w:ilvl w:val="0"/>
                <w:numId w:val="25"/>
              </w:numPr>
            </w:pPr>
            <w:r>
              <w:t>Состояние преподавания английского языка.</w:t>
            </w:r>
          </w:p>
          <w:p w:rsidR="00824DA5" w:rsidRDefault="00824DA5" w:rsidP="00824DA5">
            <w:pPr>
              <w:pStyle w:val="a3"/>
              <w:numPr>
                <w:ilvl w:val="0"/>
                <w:numId w:val="25"/>
              </w:numPr>
            </w:pPr>
            <w:r>
              <w:t>О ходе подготовки к итоговой аттестации.</w:t>
            </w:r>
          </w:p>
        </w:tc>
      </w:tr>
    </w:tbl>
    <w:p w:rsidR="009156A6" w:rsidRDefault="009156A6" w:rsidP="00DD4702">
      <w:pPr>
        <w:jc w:val="right"/>
      </w:pPr>
    </w:p>
    <w:p w:rsidR="002044DA" w:rsidRDefault="002044DA" w:rsidP="00AA75DC">
      <w:pPr>
        <w:jc w:val="right"/>
        <w:rPr>
          <w:b/>
          <w:sz w:val="24"/>
          <w:szCs w:val="24"/>
        </w:rPr>
      </w:pPr>
    </w:p>
    <w:p w:rsidR="005360C8" w:rsidRPr="00E82859" w:rsidRDefault="005360C8" w:rsidP="00AA75DC">
      <w:pPr>
        <w:jc w:val="right"/>
        <w:rPr>
          <w:b/>
          <w:sz w:val="24"/>
          <w:szCs w:val="24"/>
        </w:rPr>
      </w:pPr>
      <w:bookmarkStart w:id="0" w:name="_GoBack"/>
      <w:bookmarkEnd w:id="0"/>
      <w:r w:rsidRPr="00E82859">
        <w:rPr>
          <w:b/>
          <w:sz w:val="24"/>
          <w:szCs w:val="24"/>
        </w:rPr>
        <w:lastRenderedPageBreak/>
        <w:t>Январь</w:t>
      </w:r>
    </w:p>
    <w:p w:rsidR="009930C9" w:rsidRDefault="004B70A4" w:rsidP="00AA75DC">
      <w:pPr>
        <w:pStyle w:val="a3"/>
        <w:numPr>
          <w:ilvl w:val="0"/>
          <w:numId w:val="19"/>
        </w:numPr>
        <w:spacing w:line="240" w:lineRule="auto"/>
      </w:pPr>
      <w:r>
        <w:t>Преподавание предметов регионального компонента.</w:t>
      </w:r>
    </w:p>
    <w:p w:rsidR="005C5A65" w:rsidRDefault="00330276" w:rsidP="00AA75DC">
      <w:pPr>
        <w:pStyle w:val="a3"/>
        <w:numPr>
          <w:ilvl w:val="0"/>
          <w:numId w:val="19"/>
        </w:numPr>
        <w:spacing w:line="240" w:lineRule="auto"/>
      </w:pPr>
      <w:r>
        <w:t>Отчёты по итогам первого полугодия.</w:t>
      </w:r>
    </w:p>
    <w:p w:rsidR="00C2378D" w:rsidRDefault="00C2378D" w:rsidP="00AA75DC">
      <w:pPr>
        <w:pStyle w:val="a3"/>
        <w:numPr>
          <w:ilvl w:val="0"/>
          <w:numId w:val="19"/>
        </w:numPr>
        <w:spacing w:line="240" w:lineRule="auto"/>
      </w:pPr>
      <w:r>
        <w:t xml:space="preserve">Декады </w:t>
      </w:r>
      <w:r w:rsidR="00AA75DC">
        <w:t>предметов регионального компонента. Состояние преподавания родных языков.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610"/>
        <w:gridCol w:w="2643"/>
        <w:gridCol w:w="4279"/>
        <w:gridCol w:w="3531"/>
        <w:gridCol w:w="3814"/>
      </w:tblGrid>
      <w:tr w:rsidR="005360C8" w:rsidTr="004B70A4">
        <w:tc>
          <w:tcPr>
            <w:tcW w:w="1610" w:type="dxa"/>
          </w:tcPr>
          <w:p w:rsidR="005360C8" w:rsidRDefault="005360C8" w:rsidP="004A44DA"/>
        </w:tc>
        <w:tc>
          <w:tcPr>
            <w:tcW w:w="2643" w:type="dxa"/>
          </w:tcPr>
          <w:p w:rsidR="005360C8" w:rsidRDefault="009930C9" w:rsidP="004A44DA">
            <w:r>
              <w:t xml:space="preserve">1 неделя </w:t>
            </w:r>
          </w:p>
        </w:tc>
        <w:tc>
          <w:tcPr>
            <w:tcW w:w="4279" w:type="dxa"/>
          </w:tcPr>
          <w:p w:rsidR="005360C8" w:rsidRDefault="009930C9" w:rsidP="004A44DA">
            <w:r>
              <w:t>2 неделя</w:t>
            </w:r>
          </w:p>
        </w:tc>
        <w:tc>
          <w:tcPr>
            <w:tcW w:w="3531" w:type="dxa"/>
          </w:tcPr>
          <w:p w:rsidR="005360C8" w:rsidRDefault="009930C9" w:rsidP="004A44DA">
            <w:r>
              <w:t>3 неделя</w:t>
            </w:r>
          </w:p>
        </w:tc>
        <w:tc>
          <w:tcPr>
            <w:tcW w:w="3814" w:type="dxa"/>
          </w:tcPr>
          <w:p w:rsidR="005360C8" w:rsidRDefault="009930C9" w:rsidP="004A44DA">
            <w:r>
              <w:t>4 неделя</w:t>
            </w:r>
          </w:p>
        </w:tc>
      </w:tr>
      <w:tr w:rsidR="005360C8" w:rsidTr="004B70A4">
        <w:tc>
          <w:tcPr>
            <w:tcW w:w="1610" w:type="dxa"/>
          </w:tcPr>
          <w:p w:rsidR="005360C8" w:rsidRDefault="005360C8" w:rsidP="004A44DA"/>
          <w:p w:rsidR="005360C8" w:rsidRDefault="009930C9" w:rsidP="004A44DA">
            <w:r>
              <w:t>ЗУН</w:t>
            </w:r>
          </w:p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330276" w:rsidP="004A44DA">
            <w:r>
              <w:t>Отчёты учителей по итогам первого полугодия.</w:t>
            </w:r>
          </w:p>
        </w:tc>
        <w:tc>
          <w:tcPr>
            <w:tcW w:w="3531" w:type="dxa"/>
          </w:tcPr>
          <w:p w:rsidR="005360C8" w:rsidRDefault="00330276" w:rsidP="00983042">
            <w:r>
              <w:t>Анализ итогов</w:t>
            </w:r>
            <w:r w:rsidR="00983042">
              <w:t xml:space="preserve"> контрольных работ</w:t>
            </w:r>
            <w:r>
              <w:t>.</w:t>
            </w:r>
          </w:p>
        </w:tc>
        <w:tc>
          <w:tcPr>
            <w:tcW w:w="3814" w:type="dxa"/>
          </w:tcPr>
          <w:p w:rsidR="005360C8" w:rsidRDefault="00055654" w:rsidP="00983042">
            <w:r>
              <w:t>Анализ контрольных работ в выпускных классах.(4)</w:t>
            </w:r>
          </w:p>
        </w:tc>
      </w:tr>
      <w:tr w:rsidR="005360C8" w:rsidTr="004B70A4">
        <w:tc>
          <w:tcPr>
            <w:tcW w:w="1610" w:type="dxa"/>
          </w:tcPr>
          <w:p w:rsidR="005360C8" w:rsidRDefault="009930C9" w:rsidP="004A44DA">
            <w:r>
              <w:t>Документы госпрограммы</w:t>
            </w:r>
          </w:p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330276" w:rsidP="004A44DA">
            <w:r>
              <w:t>Журналы по итогам 1 полугодия. Соблюдение единого орфографического режима.</w:t>
            </w:r>
          </w:p>
        </w:tc>
        <w:tc>
          <w:tcPr>
            <w:tcW w:w="3531" w:type="dxa"/>
          </w:tcPr>
          <w:p w:rsidR="005360C8" w:rsidRDefault="00330276" w:rsidP="004A44DA">
            <w:r>
              <w:t>Выполнение учебных программ. Соответствие записей КТП.</w:t>
            </w:r>
          </w:p>
        </w:tc>
        <w:tc>
          <w:tcPr>
            <w:tcW w:w="3814" w:type="dxa"/>
          </w:tcPr>
          <w:p w:rsidR="005360C8" w:rsidRDefault="005360C8" w:rsidP="004A44DA"/>
        </w:tc>
      </w:tr>
      <w:tr w:rsidR="005360C8" w:rsidTr="004B70A4">
        <w:tc>
          <w:tcPr>
            <w:tcW w:w="1610" w:type="dxa"/>
          </w:tcPr>
          <w:p w:rsidR="005360C8" w:rsidRDefault="009930C9" w:rsidP="004A44DA">
            <w:r>
              <w:t>Работа  МО</w:t>
            </w:r>
          </w:p>
          <w:p w:rsidR="005360C8" w:rsidRDefault="005360C8" w:rsidP="004A44DA"/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330276" w:rsidP="004A44DA">
            <w:r>
              <w:t>Заседания МО (По графику)</w:t>
            </w:r>
          </w:p>
        </w:tc>
        <w:tc>
          <w:tcPr>
            <w:tcW w:w="3531" w:type="dxa"/>
          </w:tcPr>
          <w:p w:rsidR="005360C8" w:rsidRDefault="00330276" w:rsidP="004A44DA">
            <w:r>
              <w:t>Отчёты руководителей МО вышестоящим организациям.</w:t>
            </w:r>
          </w:p>
        </w:tc>
        <w:tc>
          <w:tcPr>
            <w:tcW w:w="3814" w:type="dxa"/>
          </w:tcPr>
          <w:p w:rsidR="005360C8" w:rsidRDefault="005360C8" w:rsidP="004A44DA"/>
        </w:tc>
      </w:tr>
      <w:tr w:rsidR="005360C8" w:rsidTr="004B70A4">
        <w:tc>
          <w:tcPr>
            <w:tcW w:w="1610" w:type="dxa"/>
          </w:tcPr>
          <w:p w:rsidR="005360C8" w:rsidRDefault="009930C9" w:rsidP="004A44DA">
            <w:r>
              <w:t>Внеклассные  мероприятия</w:t>
            </w:r>
          </w:p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5360C8" w:rsidP="004A44DA"/>
        </w:tc>
        <w:tc>
          <w:tcPr>
            <w:tcW w:w="3531" w:type="dxa"/>
          </w:tcPr>
          <w:p w:rsidR="005360C8" w:rsidRDefault="00FD0FEE" w:rsidP="00AA75DC">
            <w:r>
              <w:t xml:space="preserve">Открытые уроки и мероприятия по </w:t>
            </w:r>
            <w:r w:rsidR="00AA75DC">
              <w:t>предметам регионального компонента.</w:t>
            </w:r>
          </w:p>
        </w:tc>
        <w:tc>
          <w:tcPr>
            <w:tcW w:w="3814" w:type="dxa"/>
          </w:tcPr>
          <w:p w:rsidR="005360C8" w:rsidRDefault="002658C3" w:rsidP="004A44DA">
            <w:r>
              <w:t>Открытые уроки для молодых учителей.</w:t>
            </w:r>
          </w:p>
        </w:tc>
      </w:tr>
      <w:tr w:rsidR="005360C8" w:rsidTr="004B70A4">
        <w:tc>
          <w:tcPr>
            <w:tcW w:w="1610" w:type="dxa"/>
          </w:tcPr>
          <w:p w:rsidR="005360C8" w:rsidRDefault="009930C9" w:rsidP="004A44DA">
            <w:r>
              <w:t>Персональный контроль</w:t>
            </w:r>
          </w:p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055654" w:rsidP="004A44DA">
            <w:r>
              <w:t>Сбор информации к очередному педсовету.</w:t>
            </w:r>
          </w:p>
        </w:tc>
        <w:tc>
          <w:tcPr>
            <w:tcW w:w="3531" w:type="dxa"/>
          </w:tcPr>
          <w:p w:rsidR="005360C8" w:rsidRDefault="002658C3" w:rsidP="004A44DA">
            <w:r>
              <w:t>Классно обобщающий контроль в 6-х классах.</w:t>
            </w:r>
          </w:p>
        </w:tc>
        <w:tc>
          <w:tcPr>
            <w:tcW w:w="3814" w:type="dxa"/>
          </w:tcPr>
          <w:p w:rsidR="005360C8" w:rsidRDefault="002658C3" w:rsidP="004A44DA">
            <w:r>
              <w:t>Адаптация учащихся 5-х классов в среднем звене.</w:t>
            </w:r>
            <w:r w:rsidR="00983042">
              <w:t xml:space="preserve"> </w:t>
            </w:r>
            <w:r w:rsidR="0099697A">
              <w:t>(Выполнение решений совещания при директоре)</w:t>
            </w:r>
          </w:p>
        </w:tc>
      </w:tr>
      <w:tr w:rsidR="005360C8" w:rsidTr="004B70A4">
        <w:tc>
          <w:tcPr>
            <w:tcW w:w="1610" w:type="dxa"/>
          </w:tcPr>
          <w:p w:rsidR="005360C8" w:rsidRDefault="009930C9" w:rsidP="004A44DA">
            <w:r>
              <w:t xml:space="preserve">Работа  с  </w:t>
            </w:r>
            <w:proofErr w:type="gramStart"/>
            <w:r>
              <w:t>одарёнными</w:t>
            </w:r>
            <w:proofErr w:type="gramEnd"/>
          </w:p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2658C3" w:rsidP="004A44DA">
            <w:r>
              <w:t>Работа с участниками конференции «Шаг в будущее»</w:t>
            </w:r>
          </w:p>
        </w:tc>
        <w:tc>
          <w:tcPr>
            <w:tcW w:w="3531" w:type="dxa"/>
          </w:tcPr>
          <w:p w:rsidR="005360C8" w:rsidRDefault="002658C3" w:rsidP="004A44DA">
            <w:r>
              <w:t>Подведение итогов участия в городском туре олимпиады.</w:t>
            </w:r>
          </w:p>
        </w:tc>
        <w:tc>
          <w:tcPr>
            <w:tcW w:w="3814" w:type="dxa"/>
          </w:tcPr>
          <w:p w:rsidR="005360C8" w:rsidRDefault="005360C8" w:rsidP="004A44DA"/>
        </w:tc>
      </w:tr>
      <w:tr w:rsidR="005360C8" w:rsidTr="004B70A4">
        <w:tc>
          <w:tcPr>
            <w:tcW w:w="1610" w:type="dxa"/>
          </w:tcPr>
          <w:p w:rsidR="005360C8" w:rsidRDefault="009930C9" w:rsidP="004A44DA">
            <w:r>
              <w:t xml:space="preserve">Работа с </w:t>
            </w:r>
            <w:proofErr w:type="spellStart"/>
            <w:r>
              <w:t>пед</w:t>
            </w:r>
            <w:proofErr w:type="spellEnd"/>
            <w:r>
              <w:t xml:space="preserve"> коллективом</w:t>
            </w:r>
          </w:p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2658C3" w:rsidP="004A44DA">
            <w:r>
              <w:t>Состояние методического материала учителей</w:t>
            </w:r>
            <w:r w:rsidR="00983042">
              <w:t xml:space="preserve"> </w:t>
            </w:r>
            <w:r>
              <w:t xml:space="preserve">(по </w:t>
            </w:r>
            <w:proofErr w:type="spellStart"/>
            <w:r>
              <w:t>методобъединениям</w:t>
            </w:r>
            <w:proofErr w:type="spellEnd"/>
            <w:r>
              <w:t>)</w:t>
            </w:r>
          </w:p>
        </w:tc>
        <w:tc>
          <w:tcPr>
            <w:tcW w:w="3531" w:type="dxa"/>
          </w:tcPr>
          <w:p w:rsidR="005360C8" w:rsidRDefault="002658C3" w:rsidP="004A44DA">
            <w:r>
              <w:t>Работа наставников с молодыми учителями.</w:t>
            </w:r>
          </w:p>
        </w:tc>
        <w:tc>
          <w:tcPr>
            <w:tcW w:w="3814" w:type="dxa"/>
          </w:tcPr>
          <w:p w:rsidR="005360C8" w:rsidRDefault="005360C8" w:rsidP="004A44DA"/>
        </w:tc>
      </w:tr>
      <w:tr w:rsidR="005360C8" w:rsidTr="004B70A4">
        <w:tc>
          <w:tcPr>
            <w:tcW w:w="1610" w:type="dxa"/>
          </w:tcPr>
          <w:p w:rsidR="005360C8" w:rsidRDefault="009930C9" w:rsidP="004A44DA">
            <w:r>
              <w:t>Выход</w:t>
            </w:r>
          </w:p>
          <w:p w:rsidR="005360C8" w:rsidRDefault="005360C8" w:rsidP="004A44DA"/>
          <w:p w:rsidR="005360C8" w:rsidRDefault="005360C8" w:rsidP="004A44DA"/>
        </w:tc>
        <w:tc>
          <w:tcPr>
            <w:tcW w:w="2643" w:type="dxa"/>
          </w:tcPr>
          <w:p w:rsidR="005360C8" w:rsidRDefault="005360C8" w:rsidP="004A44DA"/>
        </w:tc>
        <w:tc>
          <w:tcPr>
            <w:tcW w:w="4279" w:type="dxa"/>
          </w:tcPr>
          <w:p w:rsidR="005360C8" w:rsidRDefault="00055654" w:rsidP="004B70A4">
            <w:r>
              <w:t>Педсовет № 3.</w:t>
            </w:r>
            <w:r w:rsidR="00E02292">
              <w:t xml:space="preserve"> </w:t>
            </w:r>
          </w:p>
          <w:p w:rsidR="004B70A4" w:rsidRPr="004B70A4" w:rsidRDefault="004B70A4" w:rsidP="004B70A4">
            <w:pPr>
              <w:pStyle w:val="a3"/>
              <w:numPr>
                <w:ilvl w:val="0"/>
                <w:numId w:val="27"/>
              </w:numPr>
              <w:tabs>
                <w:tab w:val="left" w:pos="459"/>
              </w:tabs>
            </w:pPr>
            <w:r w:rsidRPr="004B70A4">
              <w:t>Традиции и инновации в образовательном процессе: плюсы и минусы традиционного урока.</w:t>
            </w:r>
          </w:p>
          <w:p w:rsidR="004B70A4" w:rsidRDefault="004B70A4" w:rsidP="004B70A4">
            <w:pPr>
              <w:pStyle w:val="a3"/>
              <w:numPr>
                <w:ilvl w:val="0"/>
                <w:numId w:val="27"/>
              </w:numPr>
            </w:pPr>
            <w:r w:rsidRPr="004B70A4">
              <w:t>Современные методы воспитания, взаимодействие ребёнка, общества, семьи и школы</w:t>
            </w:r>
            <w:r w:rsidRPr="004B70A4">
              <w:rPr>
                <w:b/>
              </w:rPr>
              <w:t>.</w:t>
            </w:r>
          </w:p>
        </w:tc>
        <w:tc>
          <w:tcPr>
            <w:tcW w:w="3531" w:type="dxa"/>
          </w:tcPr>
          <w:p w:rsidR="005360C8" w:rsidRDefault="005360C8" w:rsidP="004A44DA"/>
        </w:tc>
        <w:tc>
          <w:tcPr>
            <w:tcW w:w="3814" w:type="dxa"/>
          </w:tcPr>
          <w:p w:rsidR="005360C8" w:rsidRDefault="00055654" w:rsidP="004A44DA">
            <w:r>
              <w:t>Совещание при завуче.</w:t>
            </w:r>
          </w:p>
          <w:p w:rsidR="00AA75DC" w:rsidRDefault="00AA75DC" w:rsidP="00AA75DC">
            <w:pPr>
              <w:pStyle w:val="a3"/>
              <w:numPr>
                <w:ilvl w:val="0"/>
                <w:numId w:val="20"/>
              </w:numPr>
            </w:pPr>
            <w:r>
              <w:t>Итоги предметных декад за 1 полугодие.</w:t>
            </w:r>
          </w:p>
          <w:p w:rsidR="00AA75DC" w:rsidRDefault="004B70A4" w:rsidP="00AA75DC">
            <w:pPr>
              <w:pStyle w:val="a3"/>
              <w:numPr>
                <w:ilvl w:val="0"/>
                <w:numId w:val="20"/>
              </w:numPr>
            </w:pPr>
            <w:r>
              <w:t>Работа учителей-предметников с ученическими тетрадями.</w:t>
            </w:r>
          </w:p>
        </w:tc>
      </w:tr>
    </w:tbl>
    <w:p w:rsidR="00745E60" w:rsidRDefault="005C5A65" w:rsidP="005C5A6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5E60">
        <w:t xml:space="preserve"> </w:t>
      </w:r>
    </w:p>
    <w:p w:rsidR="00983042" w:rsidRDefault="00277738" w:rsidP="00527B9E">
      <w:r>
        <w:t xml:space="preserve">     </w:t>
      </w:r>
      <w:r w:rsidR="00745E6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82859" w:rsidRPr="00277738" w:rsidRDefault="00745E60" w:rsidP="00983042">
      <w:pPr>
        <w:jc w:val="right"/>
      </w:pPr>
      <w:r>
        <w:lastRenderedPageBreak/>
        <w:t xml:space="preserve">     </w:t>
      </w:r>
      <w:r w:rsidR="005360C8" w:rsidRPr="0099697A">
        <w:rPr>
          <w:b/>
          <w:sz w:val="24"/>
          <w:szCs w:val="24"/>
        </w:rPr>
        <w:t>Февраль</w:t>
      </w:r>
    </w:p>
    <w:p w:rsidR="00055654" w:rsidRDefault="00791AF2" w:rsidP="00055654">
      <w:pPr>
        <w:pStyle w:val="a3"/>
        <w:numPr>
          <w:ilvl w:val="0"/>
          <w:numId w:val="9"/>
        </w:numPr>
      </w:pPr>
      <w:r>
        <w:t xml:space="preserve">Уровень обученности </w:t>
      </w:r>
      <w:proofErr w:type="gramStart"/>
      <w:r>
        <w:t>обучающихся</w:t>
      </w:r>
      <w:proofErr w:type="gramEnd"/>
      <w:r>
        <w:t xml:space="preserve"> по</w:t>
      </w:r>
      <w:r w:rsidR="00527B9E">
        <w:t xml:space="preserve"> </w:t>
      </w:r>
      <w:r w:rsidR="00F01FFB">
        <w:t xml:space="preserve"> </w:t>
      </w:r>
      <w:r>
        <w:t>истории, обществознанию</w:t>
      </w:r>
      <w:r w:rsidR="00240D88">
        <w:t xml:space="preserve">. </w:t>
      </w:r>
      <w:r w:rsidR="00C12A81">
        <w:t xml:space="preserve"> Использование новых технологий  на данных уроках. </w:t>
      </w:r>
    </w:p>
    <w:p w:rsidR="00BD5787" w:rsidRDefault="00BD5787" w:rsidP="00055654">
      <w:pPr>
        <w:pStyle w:val="a3"/>
        <w:numPr>
          <w:ilvl w:val="0"/>
          <w:numId w:val="9"/>
        </w:numPr>
      </w:pPr>
      <w:r>
        <w:t>Состояние преподавания ОБЖ.</w:t>
      </w:r>
    </w:p>
    <w:p w:rsidR="00BF46DF" w:rsidRDefault="00BF46DF" w:rsidP="00055654">
      <w:pPr>
        <w:pStyle w:val="a3"/>
        <w:numPr>
          <w:ilvl w:val="0"/>
          <w:numId w:val="9"/>
        </w:numPr>
      </w:pPr>
      <w:r>
        <w:t xml:space="preserve">Месячник </w:t>
      </w:r>
      <w:r w:rsidR="00A226C3">
        <w:t>граждански-</w:t>
      </w:r>
      <w:r>
        <w:t>патриотического воспитания школьников.</w:t>
      </w:r>
    </w:p>
    <w:p w:rsidR="005360C8" w:rsidRDefault="00C12A81" w:rsidP="004A44DA">
      <w:pPr>
        <w:pStyle w:val="a3"/>
        <w:numPr>
          <w:ilvl w:val="0"/>
          <w:numId w:val="9"/>
        </w:numPr>
      </w:pPr>
      <w:r>
        <w:t xml:space="preserve">Месячник </w:t>
      </w:r>
      <w:r w:rsidR="00C2378D">
        <w:t>истории, обществознания.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560"/>
        <w:gridCol w:w="3260"/>
        <w:gridCol w:w="3686"/>
        <w:gridCol w:w="3543"/>
        <w:gridCol w:w="3828"/>
      </w:tblGrid>
      <w:tr w:rsidR="005360C8" w:rsidTr="00DD4702">
        <w:tc>
          <w:tcPr>
            <w:tcW w:w="1560" w:type="dxa"/>
          </w:tcPr>
          <w:p w:rsidR="005360C8" w:rsidRDefault="005360C8" w:rsidP="004A44DA"/>
        </w:tc>
        <w:tc>
          <w:tcPr>
            <w:tcW w:w="3260" w:type="dxa"/>
          </w:tcPr>
          <w:p w:rsidR="005360C8" w:rsidRDefault="009930C9" w:rsidP="004A44DA">
            <w:r>
              <w:t xml:space="preserve">1 неделя </w:t>
            </w:r>
          </w:p>
        </w:tc>
        <w:tc>
          <w:tcPr>
            <w:tcW w:w="3686" w:type="dxa"/>
          </w:tcPr>
          <w:p w:rsidR="005360C8" w:rsidRDefault="009930C9" w:rsidP="004A44DA">
            <w:r>
              <w:t>2 неделя</w:t>
            </w:r>
          </w:p>
        </w:tc>
        <w:tc>
          <w:tcPr>
            <w:tcW w:w="3543" w:type="dxa"/>
          </w:tcPr>
          <w:p w:rsidR="005360C8" w:rsidRDefault="009930C9" w:rsidP="004A44DA">
            <w:r>
              <w:t xml:space="preserve"> 3 неделя</w:t>
            </w:r>
          </w:p>
        </w:tc>
        <w:tc>
          <w:tcPr>
            <w:tcW w:w="3828" w:type="dxa"/>
          </w:tcPr>
          <w:p w:rsidR="005360C8" w:rsidRDefault="009930C9" w:rsidP="004A44DA">
            <w:r>
              <w:t>4 неделя</w:t>
            </w:r>
          </w:p>
        </w:tc>
      </w:tr>
      <w:tr w:rsidR="005360C8" w:rsidTr="00DD4702">
        <w:tc>
          <w:tcPr>
            <w:tcW w:w="1560" w:type="dxa"/>
          </w:tcPr>
          <w:p w:rsidR="005360C8" w:rsidRDefault="005360C8" w:rsidP="004A44DA"/>
          <w:p w:rsidR="005360C8" w:rsidRDefault="009930C9" w:rsidP="004A44DA">
            <w:r>
              <w:t>ЗУН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C12A81" w:rsidP="00FD0FEE">
            <w:r>
              <w:t xml:space="preserve">Контрольные срезы по </w:t>
            </w:r>
            <w:r w:rsidR="00FD0FEE">
              <w:t>истории.</w:t>
            </w:r>
            <w:r w:rsidR="0058482E">
              <w:t xml:space="preserve"> (Тестирование)</w:t>
            </w:r>
          </w:p>
        </w:tc>
        <w:tc>
          <w:tcPr>
            <w:tcW w:w="3828" w:type="dxa"/>
          </w:tcPr>
          <w:p w:rsidR="005360C8" w:rsidRDefault="00C12A81" w:rsidP="00FD0FEE">
            <w:r>
              <w:t xml:space="preserve">Контрольные срезы по </w:t>
            </w:r>
            <w:r w:rsidR="00FD0FEE">
              <w:t>обществознанию</w:t>
            </w:r>
            <w:proofErr w:type="gramStart"/>
            <w:r>
              <w:t>.</w:t>
            </w:r>
            <w:proofErr w:type="gramEnd"/>
            <w:r w:rsidR="0058482E">
              <w:t xml:space="preserve"> (</w:t>
            </w:r>
            <w:proofErr w:type="gramStart"/>
            <w:r w:rsidR="0058482E">
              <w:t>т</w:t>
            </w:r>
            <w:proofErr w:type="gramEnd"/>
            <w:r w:rsidR="0058482E">
              <w:t>естирование)</w:t>
            </w:r>
          </w:p>
        </w:tc>
      </w:tr>
      <w:tr w:rsidR="005360C8" w:rsidTr="00DD4702">
        <w:tc>
          <w:tcPr>
            <w:tcW w:w="1560" w:type="dxa"/>
          </w:tcPr>
          <w:p w:rsidR="005360C8" w:rsidRDefault="00F103B8" w:rsidP="004A44DA">
            <w:r>
              <w:t xml:space="preserve">Документы, </w:t>
            </w:r>
            <w:proofErr w:type="spellStart"/>
            <w:r>
              <w:t>госпрограм</w:t>
            </w:r>
            <w:proofErr w:type="spellEnd"/>
            <w:r>
              <w:t>.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FD0FEE" w:rsidP="00A226C3">
            <w:r>
              <w:t>Ведение школьной документации учителями истории и обществознания.</w:t>
            </w:r>
          </w:p>
        </w:tc>
        <w:tc>
          <w:tcPr>
            <w:tcW w:w="3686" w:type="dxa"/>
          </w:tcPr>
          <w:p w:rsidR="005360C8" w:rsidRDefault="00FD0FEE" w:rsidP="00A226C3">
            <w:r>
              <w:t>Прохождение программного материала по истории и обществознанию.</w:t>
            </w:r>
          </w:p>
        </w:tc>
        <w:tc>
          <w:tcPr>
            <w:tcW w:w="3543" w:type="dxa"/>
          </w:tcPr>
          <w:p w:rsidR="005360C8" w:rsidRDefault="005360C8" w:rsidP="00A226C3"/>
        </w:tc>
        <w:tc>
          <w:tcPr>
            <w:tcW w:w="3828" w:type="dxa"/>
          </w:tcPr>
          <w:p w:rsidR="005360C8" w:rsidRDefault="00527B9E" w:rsidP="00A226C3">
            <w:r>
              <w:t>Прохождение программного материала по всем предметам.</w:t>
            </w:r>
          </w:p>
        </w:tc>
      </w:tr>
      <w:tr w:rsidR="005360C8" w:rsidTr="00DD4702">
        <w:tc>
          <w:tcPr>
            <w:tcW w:w="1560" w:type="dxa"/>
          </w:tcPr>
          <w:p w:rsidR="005360C8" w:rsidRDefault="009930C9" w:rsidP="004A44DA">
            <w:r>
              <w:t>Работа МО</w:t>
            </w:r>
          </w:p>
          <w:p w:rsidR="005360C8" w:rsidRDefault="005360C8" w:rsidP="004A44DA"/>
          <w:p w:rsidR="005360C8" w:rsidRDefault="005360C8" w:rsidP="004A44DA"/>
        </w:tc>
        <w:tc>
          <w:tcPr>
            <w:tcW w:w="3260" w:type="dxa"/>
          </w:tcPr>
          <w:p w:rsidR="005360C8" w:rsidRDefault="002D566D" w:rsidP="004A44DA">
            <w:r>
              <w:t xml:space="preserve">Организация </w:t>
            </w:r>
            <w:proofErr w:type="spellStart"/>
            <w:r>
              <w:t>взаимопосещения</w:t>
            </w:r>
            <w:proofErr w:type="spellEnd"/>
            <w:r>
              <w:t>.</w:t>
            </w:r>
          </w:p>
        </w:tc>
        <w:tc>
          <w:tcPr>
            <w:tcW w:w="3686" w:type="dxa"/>
          </w:tcPr>
          <w:p w:rsidR="005360C8" w:rsidRDefault="002D566D" w:rsidP="004A44DA">
            <w:proofErr w:type="gramStart"/>
            <w:r>
              <w:t>Контроль за</w:t>
            </w:r>
            <w:proofErr w:type="gramEnd"/>
            <w:r>
              <w:t xml:space="preserve"> ведением Портфолио учителей.</w:t>
            </w:r>
          </w:p>
        </w:tc>
        <w:tc>
          <w:tcPr>
            <w:tcW w:w="3543" w:type="dxa"/>
          </w:tcPr>
          <w:p w:rsidR="005360C8" w:rsidRDefault="002D566D" w:rsidP="004A44DA">
            <w:proofErr w:type="gramStart"/>
            <w:r>
              <w:t>Контроль за</w:t>
            </w:r>
            <w:proofErr w:type="gramEnd"/>
            <w:r>
              <w:t xml:space="preserve"> использованием учителями новых технологий.</w:t>
            </w:r>
          </w:p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9930C9" w:rsidP="004A44DA">
            <w:r>
              <w:t>Внеклассные мероприятия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C12A81" w:rsidP="004A44DA">
            <w:r>
              <w:t>Открытые мероприятия в рамках Месячника патриотического воспитания.</w:t>
            </w:r>
          </w:p>
        </w:tc>
        <w:tc>
          <w:tcPr>
            <w:tcW w:w="3543" w:type="dxa"/>
          </w:tcPr>
          <w:p w:rsidR="005360C8" w:rsidRDefault="00C12A81" w:rsidP="0058482E">
            <w:r>
              <w:t xml:space="preserve">Открытые уроки по </w:t>
            </w:r>
            <w:r w:rsidR="0058482E">
              <w:t xml:space="preserve"> истории, обществознанию.</w:t>
            </w:r>
          </w:p>
        </w:tc>
        <w:tc>
          <w:tcPr>
            <w:tcW w:w="3828" w:type="dxa"/>
          </w:tcPr>
          <w:p w:rsidR="005360C8" w:rsidRDefault="0058482E" w:rsidP="0058482E">
            <w:r>
              <w:t>Открытые мероприятия в рамках месячника</w:t>
            </w:r>
            <w:r w:rsidR="006B6186">
              <w:t>.</w:t>
            </w:r>
          </w:p>
        </w:tc>
      </w:tr>
      <w:tr w:rsidR="005360C8" w:rsidTr="00DD4702">
        <w:tc>
          <w:tcPr>
            <w:tcW w:w="1560" w:type="dxa"/>
          </w:tcPr>
          <w:p w:rsidR="005360C8" w:rsidRDefault="00F103B8" w:rsidP="004A44DA">
            <w:proofErr w:type="spellStart"/>
            <w:r>
              <w:t>Персональн</w:t>
            </w:r>
            <w:proofErr w:type="spellEnd"/>
            <w:r>
              <w:t>.</w:t>
            </w:r>
            <w:r w:rsidR="009930C9">
              <w:t xml:space="preserve"> контроль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983042" w:rsidP="004A44DA">
            <w:r>
              <w:t>Классно обобщающий контроль в 6</w:t>
            </w:r>
            <w:r w:rsidR="006E3DBF">
              <w:t>-х классах.</w:t>
            </w:r>
          </w:p>
        </w:tc>
        <w:tc>
          <w:tcPr>
            <w:tcW w:w="3686" w:type="dxa"/>
          </w:tcPr>
          <w:p w:rsidR="005360C8" w:rsidRDefault="006B6186" w:rsidP="004A44DA">
            <w:r>
              <w:t>Своевременное заполнение журналов, выставление текущих оценок.</w:t>
            </w:r>
          </w:p>
        </w:tc>
        <w:tc>
          <w:tcPr>
            <w:tcW w:w="3543" w:type="dxa"/>
          </w:tcPr>
          <w:p w:rsidR="005360C8" w:rsidRDefault="006E3DBF" w:rsidP="004A44DA">
            <w:r>
              <w:t>Работа с больными детьми.  (Обучение на дому)</w:t>
            </w:r>
          </w:p>
        </w:tc>
        <w:tc>
          <w:tcPr>
            <w:tcW w:w="3828" w:type="dxa"/>
          </w:tcPr>
          <w:p w:rsidR="0087097D" w:rsidRDefault="0087097D" w:rsidP="004A44DA">
            <w:r>
              <w:t>Дозировка домашнего задания по предметам.</w:t>
            </w:r>
          </w:p>
        </w:tc>
      </w:tr>
      <w:tr w:rsidR="005360C8" w:rsidTr="00DD4702">
        <w:tc>
          <w:tcPr>
            <w:tcW w:w="1560" w:type="dxa"/>
          </w:tcPr>
          <w:p w:rsidR="005360C8" w:rsidRDefault="009930C9" w:rsidP="004A44DA">
            <w:r>
              <w:t xml:space="preserve">Работа с </w:t>
            </w:r>
            <w:proofErr w:type="gramStart"/>
            <w:r>
              <w:t>одарёнными</w:t>
            </w:r>
            <w:proofErr w:type="gramEnd"/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6B6186" w:rsidP="004A44DA">
            <w:r>
              <w:t xml:space="preserve">Участие в разных конкурсах. Индивидуальная работа с учащимися, имеющими </w:t>
            </w:r>
            <w:proofErr w:type="spellStart"/>
            <w:r>
              <w:t>выс</w:t>
            </w:r>
            <w:proofErr w:type="spellEnd"/>
            <w:r>
              <w:t>. уч. мот.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9930C9" w:rsidP="004A44DA">
            <w:r>
              <w:t xml:space="preserve">Работа с </w:t>
            </w:r>
            <w:proofErr w:type="spellStart"/>
            <w:r>
              <w:t>пед</w:t>
            </w:r>
            <w:proofErr w:type="spellEnd"/>
            <w:r>
              <w:t xml:space="preserve"> коллективом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6B6186" w:rsidP="004A44DA">
            <w:r>
              <w:t>Реализация тем самообразования в их практической работе.</w:t>
            </w:r>
          </w:p>
        </w:tc>
        <w:tc>
          <w:tcPr>
            <w:tcW w:w="3686" w:type="dxa"/>
          </w:tcPr>
          <w:p w:rsidR="005360C8" w:rsidRDefault="006B6186" w:rsidP="004A44DA">
            <w:r>
              <w:t>Посещение уроков, наблюдение, собеседование.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9930C9" w:rsidP="004A44DA">
            <w:r>
              <w:t>Выход</w:t>
            </w:r>
          </w:p>
          <w:p w:rsidR="005360C8" w:rsidRDefault="005360C8" w:rsidP="004A44DA"/>
          <w:p w:rsidR="005360C8" w:rsidRDefault="005360C8" w:rsidP="004A44DA"/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6B6186" w:rsidP="004A44DA">
            <w:r>
              <w:t>Совещание при завуче.</w:t>
            </w:r>
          </w:p>
          <w:p w:rsidR="00527B9E" w:rsidRDefault="007C53C0" w:rsidP="0087097D">
            <w:pPr>
              <w:pStyle w:val="a3"/>
              <w:numPr>
                <w:ilvl w:val="0"/>
                <w:numId w:val="30"/>
              </w:numPr>
            </w:pPr>
            <w:r>
              <w:t>Использование новых технологий на уроках и во внеклассной работе.</w:t>
            </w:r>
          </w:p>
          <w:p w:rsidR="0087097D" w:rsidRDefault="0087097D" w:rsidP="0087097D">
            <w:pPr>
              <w:pStyle w:val="a3"/>
              <w:numPr>
                <w:ilvl w:val="0"/>
                <w:numId w:val="30"/>
              </w:numPr>
            </w:pPr>
            <w:r>
              <w:t>Дозировка домашнего задания по предметам.</w:t>
            </w:r>
          </w:p>
        </w:tc>
        <w:tc>
          <w:tcPr>
            <w:tcW w:w="3828" w:type="dxa"/>
          </w:tcPr>
          <w:p w:rsidR="005360C8" w:rsidRDefault="006B6186" w:rsidP="004A44DA">
            <w:r>
              <w:t>Совещание при директоре.</w:t>
            </w:r>
          </w:p>
          <w:p w:rsidR="00527B9E" w:rsidRDefault="00527B9E" w:rsidP="00FB2671">
            <w:pPr>
              <w:pStyle w:val="a3"/>
              <w:numPr>
                <w:ilvl w:val="0"/>
                <w:numId w:val="29"/>
              </w:numPr>
            </w:pPr>
            <w:r>
              <w:t>Состояние преподавания истории и обществознания.</w:t>
            </w:r>
          </w:p>
          <w:p w:rsidR="00FB2671" w:rsidRDefault="00FB2671" w:rsidP="00FB2671">
            <w:pPr>
              <w:pStyle w:val="a3"/>
              <w:numPr>
                <w:ilvl w:val="0"/>
                <w:numId w:val="29"/>
              </w:numPr>
            </w:pPr>
            <w:r>
              <w:t>Итоги классно обобщающего контроля.</w:t>
            </w:r>
          </w:p>
          <w:p w:rsidR="00FB2671" w:rsidRDefault="00FB2671" w:rsidP="004A44DA"/>
        </w:tc>
      </w:tr>
    </w:tbl>
    <w:p w:rsidR="007C53C0" w:rsidRDefault="00645CB7" w:rsidP="00645CB7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53C0">
        <w:t xml:space="preserve"> </w:t>
      </w:r>
    </w:p>
    <w:p w:rsidR="00240D88" w:rsidRDefault="00645CB7" w:rsidP="00983042">
      <w:pPr>
        <w:jc w:val="right"/>
      </w:pPr>
      <w:r>
        <w:lastRenderedPageBreak/>
        <w:t xml:space="preserve">      </w:t>
      </w:r>
      <w:r w:rsidR="00745E60">
        <w:t>Март</w:t>
      </w:r>
    </w:p>
    <w:p w:rsidR="005C5A65" w:rsidRDefault="00BA6BBB" w:rsidP="002D566D">
      <w:pPr>
        <w:pStyle w:val="a3"/>
        <w:numPr>
          <w:ilvl w:val="0"/>
          <w:numId w:val="10"/>
        </w:numPr>
      </w:pPr>
      <w:r>
        <w:t xml:space="preserve">Работа учителя   </w:t>
      </w:r>
      <w:r w:rsidR="005C5A65">
        <w:t>русского языка и литературы</w:t>
      </w:r>
      <w:r w:rsidR="00BD5787">
        <w:t xml:space="preserve"> по развитию творческой активности учащихся</w:t>
      </w:r>
      <w:r w:rsidR="005C5A65">
        <w:t>.</w:t>
      </w:r>
    </w:p>
    <w:p w:rsidR="005360C8" w:rsidRDefault="000B0B06" w:rsidP="004A44DA">
      <w:pPr>
        <w:pStyle w:val="a3"/>
        <w:numPr>
          <w:ilvl w:val="0"/>
          <w:numId w:val="10"/>
        </w:numPr>
      </w:pPr>
      <w:r>
        <w:t xml:space="preserve">Месячник </w:t>
      </w:r>
      <w:r w:rsidR="00745E60">
        <w:t>русского языка и литературы.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560"/>
        <w:gridCol w:w="3260"/>
        <w:gridCol w:w="3686"/>
        <w:gridCol w:w="3543"/>
        <w:gridCol w:w="3828"/>
      </w:tblGrid>
      <w:tr w:rsidR="005360C8" w:rsidTr="00DD4702">
        <w:tc>
          <w:tcPr>
            <w:tcW w:w="1560" w:type="dxa"/>
          </w:tcPr>
          <w:p w:rsidR="005360C8" w:rsidRDefault="005360C8" w:rsidP="004A44DA"/>
        </w:tc>
        <w:tc>
          <w:tcPr>
            <w:tcW w:w="3260" w:type="dxa"/>
          </w:tcPr>
          <w:p w:rsidR="005360C8" w:rsidRDefault="00C83C05" w:rsidP="004A44DA">
            <w:r>
              <w:t>1 неделя</w:t>
            </w:r>
          </w:p>
        </w:tc>
        <w:tc>
          <w:tcPr>
            <w:tcW w:w="3686" w:type="dxa"/>
          </w:tcPr>
          <w:p w:rsidR="005360C8" w:rsidRDefault="00C83C05" w:rsidP="004A44DA">
            <w:r>
              <w:t>2 неделя</w:t>
            </w:r>
          </w:p>
        </w:tc>
        <w:tc>
          <w:tcPr>
            <w:tcW w:w="3543" w:type="dxa"/>
          </w:tcPr>
          <w:p w:rsidR="005360C8" w:rsidRDefault="00C83C05" w:rsidP="004A44DA">
            <w:r>
              <w:t xml:space="preserve">3 неделя </w:t>
            </w:r>
          </w:p>
        </w:tc>
        <w:tc>
          <w:tcPr>
            <w:tcW w:w="3828" w:type="dxa"/>
          </w:tcPr>
          <w:p w:rsidR="005360C8" w:rsidRDefault="00C83C05" w:rsidP="004A44DA">
            <w:r>
              <w:t>4 неделя</w:t>
            </w:r>
          </w:p>
        </w:tc>
      </w:tr>
      <w:tr w:rsidR="005360C8" w:rsidTr="00DD4702">
        <w:tc>
          <w:tcPr>
            <w:tcW w:w="1560" w:type="dxa"/>
          </w:tcPr>
          <w:p w:rsidR="005360C8" w:rsidRDefault="005360C8" w:rsidP="004A44DA"/>
          <w:p w:rsidR="005360C8" w:rsidRDefault="00F103B8" w:rsidP="004A44DA">
            <w:r>
              <w:t>ЗУН</w:t>
            </w:r>
          </w:p>
          <w:p w:rsidR="005360C8" w:rsidRDefault="005360C8" w:rsidP="004A44DA"/>
        </w:tc>
        <w:tc>
          <w:tcPr>
            <w:tcW w:w="3260" w:type="dxa"/>
          </w:tcPr>
          <w:p w:rsidR="00BE1EB1" w:rsidRDefault="00983042" w:rsidP="004A44DA">
            <w:r>
              <w:t>Контрольные работы по русскому языку и литературе в 5,6-х классах.</w:t>
            </w:r>
          </w:p>
        </w:tc>
        <w:tc>
          <w:tcPr>
            <w:tcW w:w="3686" w:type="dxa"/>
          </w:tcPr>
          <w:p w:rsidR="005360C8" w:rsidRDefault="00BE1EB1" w:rsidP="004A44DA">
            <w:r>
              <w:t>Контрольные работы по итогам 3 четверти</w:t>
            </w:r>
            <w:r w:rsidR="00E82859">
              <w:t xml:space="preserve"> </w:t>
            </w:r>
            <w:r>
              <w:t>(По графику)</w:t>
            </w:r>
          </w:p>
        </w:tc>
        <w:tc>
          <w:tcPr>
            <w:tcW w:w="3543" w:type="dxa"/>
          </w:tcPr>
          <w:p w:rsidR="005360C8" w:rsidRDefault="00BE1EB1" w:rsidP="004A44DA">
            <w:r>
              <w:t>Отчёты по итогам 3 четверти.</w:t>
            </w:r>
          </w:p>
        </w:tc>
        <w:tc>
          <w:tcPr>
            <w:tcW w:w="3828" w:type="dxa"/>
          </w:tcPr>
          <w:p w:rsidR="005360C8" w:rsidRDefault="00BE1EB1" w:rsidP="004A44DA">
            <w:r>
              <w:t>Подведение итогов контрольных работ, пробных экзаменов.</w:t>
            </w:r>
          </w:p>
        </w:tc>
      </w:tr>
      <w:tr w:rsidR="005360C8" w:rsidTr="00DD4702">
        <w:tc>
          <w:tcPr>
            <w:tcW w:w="1560" w:type="dxa"/>
          </w:tcPr>
          <w:p w:rsidR="005360C8" w:rsidRDefault="00F103B8" w:rsidP="004A44DA">
            <w:r>
              <w:t xml:space="preserve">Документы, </w:t>
            </w:r>
            <w:proofErr w:type="spellStart"/>
            <w:r>
              <w:t>госпрограм</w:t>
            </w:r>
            <w:proofErr w:type="spellEnd"/>
            <w:r>
              <w:t>.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BE1EB1" w:rsidP="0058482E">
            <w:r>
              <w:t xml:space="preserve">Ведение школьной документации учителями </w:t>
            </w:r>
            <w:r w:rsidR="0058482E">
              <w:t>русского языка и математики</w:t>
            </w:r>
            <w:r w:rsidR="00127834">
              <w:t>.</w:t>
            </w:r>
          </w:p>
        </w:tc>
        <w:tc>
          <w:tcPr>
            <w:tcW w:w="3686" w:type="dxa"/>
          </w:tcPr>
          <w:p w:rsidR="005360C8" w:rsidRDefault="00BE1EB1" w:rsidP="004A44DA">
            <w:r>
              <w:t>Ведение ученических тетрадей по данным предметам.</w:t>
            </w:r>
          </w:p>
        </w:tc>
        <w:tc>
          <w:tcPr>
            <w:tcW w:w="3543" w:type="dxa"/>
          </w:tcPr>
          <w:p w:rsidR="005360C8" w:rsidRDefault="00B2053C" w:rsidP="004A44DA">
            <w:r>
              <w:t>Документация ШМО.</w:t>
            </w:r>
          </w:p>
        </w:tc>
        <w:tc>
          <w:tcPr>
            <w:tcW w:w="3828" w:type="dxa"/>
          </w:tcPr>
          <w:p w:rsidR="005360C8" w:rsidRDefault="00B2053C" w:rsidP="004A44DA">
            <w:r>
              <w:t>Журналы по итогам 3 четверти.</w:t>
            </w:r>
          </w:p>
          <w:p w:rsidR="00E02292" w:rsidRDefault="00E02292" w:rsidP="004A44DA">
            <w:r>
              <w:t>Объективность выставления оценок за 3 четверть.</w:t>
            </w:r>
          </w:p>
        </w:tc>
      </w:tr>
      <w:tr w:rsidR="005360C8" w:rsidTr="00DD4702">
        <w:tc>
          <w:tcPr>
            <w:tcW w:w="1560" w:type="dxa"/>
          </w:tcPr>
          <w:p w:rsidR="005360C8" w:rsidRDefault="00F103B8" w:rsidP="004A44DA">
            <w:r>
              <w:t>Работа МО</w:t>
            </w:r>
          </w:p>
          <w:p w:rsidR="005360C8" w:rsidRDefault="005360C8" w:rsidP="004A44DA"/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B2053C" w:rsidP="004A44DA">
            <w:r>
              <w:t>Открытые уроки в рамках Месячника.</w:t>
            </w:r>
          </w:p>
        </w:tc>
        <w:tc>
          <w:tcPr>
            <w:tcW w:w="3543" w:type="dxa"/>
          </w:tcPr>
          <w:p w:rsidR="005360C8" w:rsidRDefault="00B2053C" w:rsidP="004A44DA">
            <w:r>
              <w:t>Очередные заседания МС, МО.</w:t>
            </w:r>
          </w:p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F103B8" w:rsidP="004A44DA">
            <w:proofErr w:type="spellStart"/>
            <w:r>
              <w:t>Внеклассн</w:t>
            </w:r>
            <w:proofErr w:type="spellEnd"/>
            <w:r>
              <w:t xml:space="preserve">. </w:t>
            </w:r>
            <w:proofErr w:type="spellStart"/>
            <w:r>
              <w:t>Мероприят</w:t>
            </w:r>
            <w:proofErr w:type="spellEnd"/>
            <w:r>
              <w:t>.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B2053C" w:rsidP="004A44DA">
            <w:r>
              <w:t>Конкурс на лучшего чтеца, на лучшее сочинение, посвящённый 8 Марта.</w:t>
            </w:r>
          </w:p>
        </w:tc>
        <w:tc>
          <w:tcPr>
            <w:tcW w:w="3686" w:type="dxa"/>
          </w:tcPr>
          <w:p w:rsidR="005360C8" w:rsidRDefault="00B2053C" w:rsidP="0058482E">
            <w:r>
              <w:t xml:space="preserve">Открытые  мероприятия по </w:t>
            </w:r>
            <w:r w:rsidR="0058482E">
              <w:t>русскому языку и литературе.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F103B8" w:rsidP="004A44DA">
            <w:proofErr w:type="spellStart"/>
            <w:r>
              <w:t>Персональ</w:t>
            </w:r>
            <w:proofErr w:type="spellEnd"/>
            <w:r>
              <w:t>.  контроль</w:t>
            </w:r>
          </w:p>
          <w:p w:rsidR="005360C8" w:rsidRDefault="005360C8" w:rsidP="004A44DA"/>
        </w:tc>
        <w:tc>
          <w:tcPr>
            <w:tcW w:w="3260" w:type="dxa"/>
          </w:tcPr>
          <w:p w:rsidR="00132E2B" w:rsidRDefault="00B2053C" w:rsidP="004A44DA">
            <w:r>
              <w:t>Работа молодого учителя.</w:t>
            </w:r>
          </w:p>
        </w:tc>
        <w:tc>
          <w:tcPr>
            <w:tcW w:w="3686" w:type="dxa"/>
          </w:tcPr>
          <w:p w:rsidR="005360C8" w:rsidRDefault="00B2053C" w:rsidP="0058482E">
            <w:r>
              <w:t>Реализация методической темы у</w:t>
            </w:r>
            <w:r w:rsidR="00127834">
              <w:t xml:space="preserve">чителями </w:t>
            </w:r>
            <w:r w:rsidR="0058482E">
              <w:t>русского языка и литературы.</w:t>
            </w:r>
          </w:p>
        </w:tc>
        <w:tc>
          <w:tcPr>
            <w:tcW w:w="3543" w:type="dxa"/>
          </w:tcPr>
          <w:p w:rsidR="005360C8" w:rsidRDefault="00B2053C" w:rsidP="004A44DA">
            <w:r>
              <w:t xml:space="preserve">Объективность выставления оценок. Работа со </w:t>
            </w:r>
            <w:proofErr w:type="gramStart"/>
            <w:r>
              <w:t>слабыми</w:t>
            </w:r>
            <w:proofErr w:type="gramEnd"/>
            <w:r w:rsidR="00F37C04">
              <w:t xml:space="preserve"> </w:t>
            </w:r>
            <w:r w:rsidR="00E82859">
              <w:t xml:space="preserve"> </w:t>
            </w:r>
            <w:r w:rsidR="00983042">
              <w:t>(Пре</w:t>
            </w:r>
            <w:r>
              <w:t xml:space="preserve">дупреждение </w:t>
            </w:r>
            <w:r w:rsidR="00ED740C">
              <w:t>второгодничества.)</w:t>
            </w:r>
          </w:p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F103B8" w:rsidP="004A44DA">
            <w:r>
              <w:t xml:space="preserve">Работа с </w:t>
            </w:r>
            <w:proofErr w:type="gramStart"/>
            <w:r>
              <w:t>одарённым</w:t>
            </w:r>
            <w:proofErr w:type="gramEnd"/>
          </w:p>
          <w:p w:rsidR="005360C8" w:rsidRDefault="005360C8" w:rsidP="004A44DA"/>
        </w:tc>
        <w:tc>
          <w:tcPr>
            <w:tcW w:w="3260" w:type="dxa"/>
          </w:tcPr>
          <w:p w:rsidR="005360C8" w:rsidRDefault="00D1753A" w:rsidP="004A44DA">
            <w:r>
              <w:t>Мотивация и стимулирование на уроках русского языка и литературы.</w:t>
            </w:r>
          </w:p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D1753A" w:rsidP="004A44DA">
            <w:r>
              <w:t>Конкурс на лучшего чтеца в рамках Месячника русского языка и литературы.</w:t>
            </w:r>
          </w:p>
        </w:tc>
      </w:tr>
      <w:tr w:rsidR="005360C8" w:rsidTr="00DD4702">
        <w:tc>
          <w:tcPr>
            <w:tcW w:w="1560" w:type="dxa"/>
          </w:tcPr>
          <w:p w:rsidR="005360C8" w:rsidRDefault="00F103B8" w:rsidP="004A44DA">
            <w:r>
              <w:t xml:space="preserve">Работа с </w:t>
            </w:r>
            <w:proofErr w:type="spellStart"/>
            <w:r>
              <w:t>пед</w:t>
            </w:r>
            <w:proofErr w:type="spellEnd"/>
            <w:r>
              <w:t xml:space="preserve"> коллективом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ED740C" w:rsidP="004A44DA">
            <w:r>
              <w:t>Подготовка к семинару молодого учителя.</w:t>
            </w:r>
          </w:p>
        </w:tc>
        <w:tc>
          <w:tcPr>
            <w:tcW w:w="3686" w:type="dxa"/>
          </w:tcPr>
          <w:p w:rsidR="005360C8" w:rsidRDefault="00ED740C" w:rsidP="004A44DA">
            <w:r>
              <w:t>Сбор информации, подготовка к семинару.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F37C04" w:rsidP="00127834">
            <w:r>
              <w:t>«</w:t>
            </w:r>
            <w:r w:rsidR="0058482E">
              <w:t xml:space="preserve">Работа учителя по проектированию урока </w:t>
            </w:r>
            <w:r>
              <w:t xml:space="preserve"> на основе требования нового стандарта</w:t>
            </w:r>
            <w:proofErr w:type="gramStart"/>
            <w:r>
              <w:t xml:space="preserve">.» </w:t>
            </w:r>
            <w:proofErr w:type="gramEnd"/>
            <w:r>
              <w:t>Семинар мол. Учителя.</w:t>
            </w:r>
          </w:p>
        </w:tc>
      </w:tr>
      <w:tr w:rsidR="00D1753A" w:rsidTr="00DD4702">
        <w:tc>
          <w:tcPr>
            <w:tcW w:w="1560" w:type="dxa"/>
          </w:tcPr>
          <w:p w:rsidR="00D1753A" w:rsidRDefault="00D1753A" w:rsidP="004A44DA">
            <w:r>
              <w:t>Выход</w:t>
            </w:r>
          </w:p>
          <w:p w:rsidR="00D1753A" w:rsidRDefault="00D1753A" w:rsidP="004A44DA"/>
          <w:p w:rsidR="00D1753A" w:rsidRDefault="00D1753A" w:rsidP="004A44DA"/>
          <w:p w:rsidR="00D1753A" w:rsidRDefault="00D1753A" w:rsidP="004A44DA"/>
        </w:tc>
        <w:tc>
          <w:tcPr>
            <w:tcW w:w="3260" w:type="dxa"/>
          </w:tcPr>
          <w:p w:rsidR="00D1753A" w:rsidRDefault="00D1753A" w:rsidP="004A44DA"/>
        </w:tc>
        <w:tc>
          <w:tcPr>
            <w:tcW w:w="3686" w:type="dxa"/>
          </w:tcPr>
          <w:p w:rsidR="00D1753A" w:rsidRDefault="00D1753A" w:rsidP="004A44DA"/>
        </w:tc>
        <w:tc>
          <w:tcPr>
            <w:tcW w:w="3543" w:type="dxa"/>
          </w:tcPr>
          <w:p w:rsidR="00D1753A" w:rsidRDefault="00D1753A" w:rsidP="004A44DA">
            <w:r>
              <w:t>Совещание при завуче.</w:t>
            </w:r>
          </w:p>
          <w:p w:rsidR="0067540E" w:rsidRDefault="0067540E" w:rsidP="0067540E">
            <w:pPr>
              <w:pStyle w:val="a3"/>
              <w:numPr>
                <w:ilvl w:val="0"/>
                <w:numId w:val="23"/>
              </w:numPr>
            </w:pPr>
            <w:r>
              <w:t xml:space="preserve">Итоги </w:t>
            </w:r>
            <w:r w:rsidR="00983042">
              <w:t>классно обобщающего контроля в 5,6</w:t>
            </w:r>
            <w:r>
              <w:t>-х классах.</w:t>
            </w:r>
          </w:p>
          <w:p w:rsidR="0067540E" w:rsidRDefault="0067540E" w:rsidP="0067540E">
            <w:pPr>
              <w:pStyle w:val="a3"/>
              <w:numPr>
                <w:ilvl w:val="0"/>
                <w:numId w:val="23"/>
              </w:numPr>
            </w:pPr>
            <w:r>
              <w:t>Состояние школьной документации по итогам 3 четверти.</w:t>
            </w:r>
          </w:p>
          <w:p w:rsidR="0067540E" w:rsidRDefault="0067540E" w:rsidP="004A44DA"/>
        </w:tc>
        <w:tc>
          <w:tcPr>
            <w:tcW w:w="3828" w:type="dxa"/>
          </w:tcPr>
          <w:p w:rsidR="00925F77" w:rsidRDefault="00D1753A" w:rsidP="00925F77">
            <w:pPr>
              <w:pStyle w:val="a3"/>
              <w:tabs>
                <w:tab w:val="left" w:pos="459"/>
              </w:tabs>
            </w:pPr>
            <w:r>
              <w:t xml:space="preserve">Педсовет: </w:t>
            </w:r>
          </w:p>
          <w:p w:rsidR="00925F77" w:rsidRPr="00925F77" w:rsidRDefault="00925F77" w:rsidP="00925F77">
            <w:pPr>
              <w:pStyle w:val="a3"/>
              <w:numPr>
                <w:ilvl w:val="0"/>
                <w:numId w:val="32"/>
              </w:numPr>
              <w:tabs>
                <w:tab w:val="left" w:pos="459"/>
              </w:tabs>
            </w:pPr>
            <w:r w:rsidRPr="00925F77">
              <w:t xml:space="preserve">Работа над повышением качества образования в школе по подготовке учащихся к </w:t>
            </w:r>
            <w:r w:rsidR="00983042">
              <w:t>ВПР</w:t>
            </w:r>
            <w:r w:rsidRPr="00925F77">
              <w:t>.</w:t>
            </w:r>
          </w:p>
          <w:p w:rsidR="00D1753A" w:rsidRDefault="00925F77" w:rsidP="00925F77">
            <w:pPr>
              <w:pStyle w:val="a3"/>
              <w:numPr>
                <w:ilvl w:val="0"/>
                <w:numId w:val="32"/>
              </w:numPr>
            </w:pPr>
            <w:r w:rsidRPr="00925F77">
              <w:t>Управление процессом формирования УУД согласно требованиям ФГОС.</w:t>
            </w:r>
          </w:p>
        </w:tc>
      </w:tr>
    </w:tbl>
    <w:p w:rsidR="00906B2B" w:rsidRDefault="00925F77" w:rsidP="005D5AC1">
      <w:r>
        <w:t xml:space="preserve">  </w:t>
      </w:r>
      <w:r w:rsidR="00F37C04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ED740C" w:rsidRPr="00925F77" w:rsidRDefault="00906B2B" w:rsidP="005D5AC1"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37C04">
        <w:t xml:space="preserve">    </w:t>
      </w:r>
      <w:r w:rsidR="005D5AC1" w:rsidRPr="005D5AC1">
        <w:rPr>
          <w:sz w:val="28"/>
          <w:szCs w:val="28"/>
        </w:rPr>
        <w:t>Апрель</w:t>
      </w:r>
    </w:p>
    <w:p w:rsidR="00925F77" w:rsidRDefault="00925F77" w:rsidP="00ED740C">
      <w:pPr>
        <w:pStyle w:val="a3"/>
        <w:numPr>
          <w:ilvl w:val="0"/>
          <w:numId w:val="11"/>
        </w:numPr>
      </w:pPr>
      <w:r>
        <w:t>Качество обученнос</w:t>
      </w:r>
      <w:r w:rsidR="00983042">
        <w:t>ти  учащихся по биологии,</w:t>
      </w:r>
      <w:r>
        <w:t xml:space="preserve"> географии.</w:t>
      </w:r>
    </w:p>
    <w:p w:rsidR="00ED740C" w:rsidRDefault="00983042" w:rsidP="00ED740C">
      <w:pPr>
        <w:pStyle w:val="a3"/>
        <w:numPr>
          <w:ilvl w:val="0"/>
          <w:numId w:val="11"/>
        </w:numPr>
      </w:pPr>
      <w:r>
        <w:t>Декады</w:t>
      </w:r>
      <w:r w:rsidR="00ED34B0">
        <w:t xml:space="preserve"> биологии, географии.</w:t>
      </w:r>
    </w:p>
    <w:p w:rsidR="005360C8" w:rsidRDefault="008E2B50" w:rsidP="004A44DA">
      <w:pPr>
        <w:pStyle w:val="a3"/>
        <w:numPr>
          <w:ilvl w:val="0"/>
          <w:numId w:val="11"/>
        </w:numPr>
      </w:pPr>
      <w:r>
        <w:t xml:space="preserve">Месячник </w:t>
      </w:r>
      <w:r w:rsidR="00127834">
        <w:t>здоровья.</w:t>
      </w:r>
    </w:p>
    <w:p w:rsidR="00127834" w:rsidRDefault="00127834" w:rsidP="004A44DA">
      <w:pPr>
        <w:pStyle w:val="a3"/>
        <w:numPr>
          <w:ilvl w:val="0"/>
          <w:numId w:val="11"/>
        </w:numPr>
      </w:pPr>
      <w:r>
        <w:t>Месячник по благоустройству и озеленению территории школы.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644"/>
        <w:gridCol w:w="2467"/>
        <w:gridCol w:w="3402"/>
        <w:gridCol w:w="3969"/>
        <w:gridCol w:w="4395"/>
      </w:tblGrid>
      <w:tr w:rsidR="00F103B8" w:rsidTr="00F03598">
        <w:tc>
          <w:tcPr>
            <w:tcW w:w="1644" w:type="dxa"/>
          </w:tcPr>
          <w:p w:rsidR="005360C8" w:rsidRDefault="005360C8" w:rsidP="004A44DA"/>
        </w:tc>
        <w:tc>
          <w:tcPr>
            <w:tcW w:w="2467" w:type="dxa"/>
          </w:tcPr>
          <w:p w:rsidR="005360C8" w:rsidRDefault="00F103B8" w:rsidP="004A44DA">
            <w:r>
              <w:t>1 неделя</w:t>
            </w:r>
          </w:p>
        </w:tc>
        <w:tc>
          <w:tcPr>
            <w:tcW w:w="3402" w:type="dxa"/>
          </w:tcPr>
          <w:p w:rsidR="005360C8" w:rsidRDefault="00F103B8" w:rsidP="004A44DA">
            <w:r>
              <w:t>2 неделя</w:t>
            </w:r>
          </w:p>
        </w:tc>
        <w:tc>
          <w:tcPr>
            <w:tcW w:w="3969" w:type="dxa"/>
          </w:tcPr>
          <w:p w:rsidR="005360C8" w:rsidRDefault="00F103B8" w:rsidP="004A44DA">
            <w:r>
              <w:t>3 неделя</w:t>
            </w:r>
          </w:p>
        </w:tc>
        <w:tc>
          <w:tcPr>
            <w:tcW w:w="4395" w:type="dxa"/>
          </w:tcPr>
          <w:p w:rsidR="005360C8" w:rsidRDefault="00F103B8" w:rsidP="004A44DA">
            <w:r>
              <w:t>4 неделя</w:t>
            </w:r>
          </w:p>
        </w:tc>
      </w:tr>
      <w:tr w:rsidR="00F103B8" w:rsidTr="00F03598">
        <w:tc>
          <w:tcPr>
            <w:tcW w:w="1644" w:type="dxa"/>
          </w:tcPr>
          <w:p w:rsidR="005360C8" w:rsidRDefault="005360C8" w:rsidP="004A44DA"/>
          <w:p w:rsidR="005360C8" w:rsidRDefault="00F103B8" w:rsidP="004A44DA">
            <w:r>
              <w:t>ЗУН</w:t>
            </w:r>
          </w:p>
          <w:p w:rsidR="005360C8" w:rsidRDefault="005360C8" w:rsidP="004A44DA"/>
        </w:tc>
        <w:tc>
          <w:tcPr>
            <w:tcW w:w="2467" w:type="dxa"/>
          </w:tcPr>
          <w:p w:rsidR="005360C8" w:rsidRDefault="00F37C04" w:rsidP="0024434A">
            <w:proofErr w:type="gramStart"/>
            <w:r>
              <w:t>Пробные</w:t>
            </w:r>
            <w:proofErr w:type="gramEnd"/>
            <w:r>
              <w:t xml:space="preserve"> </w:t>
            </w:r>
            <w:r w:rsidR="0024434A">
              <w:t>ВПР в 4-х классах.</w:t>
            </w:r>
          </w:p>
        </w:tc>
        <w:tc>
          <w:tcPr>
            <w:tcW w:w="3402" w:type="dxa"/>
          </w:tcPr>
          <w:p w:rsidR="005360C8" w:rsidRDefault="008E2B50" w:rsidP="004A44DA">
            <w:r>
              <w:t xml:space="preserve">Итоговые контрольные работы по </w:t>
            </w:r>
            <w:r w:rsidR="00C27070">
              <w:t>всем учебным предметам</w:t>
            </w:r>
            <w:r w:rsidR="0024434A">
              <w:t xml:space="preserve"> </w:t>
            </w:r>
            <w:r w:rsidR="00C27070">
              <w:t>(По графику)</w:t>
            </w:r>
          </w:p>
        </w:tc>
        <w:tc>
          <w:tcPr>
            <w:tcW w:w="3969" w:type="dxa"/>
          </w:tcPr>
          <w:p w:rsidR="005360C8" w:rsidRDefault="00DD477D" w:rsidP="004A44DA">
            <w:r>
              <w:t>Контрольные работы в 4-х классах</w:t>
            </w:r>
            <w:r w:rsidR="0024434A">
              <w:t xml:space="preserve"> </w:t>
            </w:r>
            <w:r>
              <w:t>(Преемственность)</w:t>
            </w:r>
          </w:p>
        </w:tc>
        <w:tc>
          <w:tcPr>
            <w:tcW w:w="4395" w:type="dxa"/>
          </w:tcPr>
          <w:p w:rsidR="005360C8" w:rsidRDefault="00C27070" w:rsidP="004A44DA">
            <w:r>
              <w:t>Мониторинг обученности по основным учебным предметам.</w:t>
            </w:r>
          </w:p>
        </w:tc>
      </w:tr>
      <w:tr w:rsidR="00F103B8" w:rsidTr="00F03598">
        <w:tc>
          <w:tcPr>
            <w:tcW w:w="1644" w:type="dxa"/>
          </w:tcPr>
          <w:p w:rsidR="005360C8" w:rsidRDefault="00F103B8" w:rsidP="004A44DA">
            <w:r>
              <w:t>Документы, госпрограм</w:t>
            </w:r>
            <w:r w:rsidR="002030D7">
              <w:t>мы</w:t>
            </w:r>
            <w:r>
              <w:t>.</w:t>
            </w:r>
          </w:p>
          <w:p w:rsidR="005360C8" w:rsidRDefault="005360C8" w:rsidP="004A44DA"/>
        </w:tc>
        <w:tc>
          <w:tcPr>
            <w:tcW w:w="2467" w:type="dxa"/>
          </w:tcPr>
          <w:p w:rsidR="005360C8" w:rsidRDefault="005360C8" w:rsidP="004A44DA"/>
        </w:tc>
        <w:tc>
          <w:tcPr>
            <w:tcW w:w="3402" w:type="dxa"/>
          </w:tcPr>
          <w:p w:rsidR="005360C8" w:rsidRDefault="00F37C04" w:rsidP="004A44DA">
            <w:r>
              <w:t>Прохождение программного материала.</w:t>
            </w:r>
          </w:p>
        </w:tc>
        <w:tc>
          <w:tcPr>
            <w:tcW w:w="3969" w:type="dxa"/>
          </w:tcPr>
          <w:p w:rsidR="005360C8" w:rsidRDefault="00F37C04" w:rsidP="004A44DA">
            <w:r>
              <w:t>Выполнение практической части программы.</w:t>
            </w:r>
          </w:p>
        </w:tc>
        <w:tc>
          <w:tcPr>
            <w:tcW w:w="4395" w:type="dxa"/>
          </w:tcPr>
          <w:p w:rsidR="005360C8" w:rsidRDefault="00F169E7" w:rsidP="004A44DA">
            <w:r>
              <w:t>Журналы.  Накопляемость  оценок.</w:t>
            </w:r>
          </w:p>
        </w:tc>
      </w:tr>
      <w:tr w:rsidR="00F103B8" w:rsidTr="00F03598">
        <w:tc>
          <w:tcPr>
            <w:tcW w:w="1644" w:type="dxa"/>
          </w:tcPr>
          <w:p w:rsidR="005360C8" w:rsidRDefault="00F103B8" w:rsidP="004A44DA">
            <w:r>
              <w:t>Работа МО</w:t>
            </w:r>
          </w:p>
          <w:p w:rsidR="005360C8" w:rsidRDefault="005360C8" w:rsidP="004A44DA"/>
          <w:p w:rsidR="005360C8" w:rsidRDefault="005360C8" w:rsidP="004A44DA"/>
        </w:tc>
        <w:tc>
          <w:tcPr>
            <w:tcW w:w="2467" w:type="dxa"/>
          </w:tcPr>
          <w:p w:rsidR="005360C8" w:rsidRDefault="00132E2B" w:rsidP="004A44DA">
            <w:r>
              <w:t>Подбор  тестового материала, текстов для контрольных работ.</w:t>
            </w:r>
          </w:p>
        </w:tc>
        <w:tc>
          <w:tcPr>
            <w:tcW w:w="3402" w:type="dxa"/>
          </w:tcPr>
          <w:p w:rsidR="005360C8" w:rsidRDefault="005360C8" w:rsidP="004A44DA"/>
        </w:tc>
        <w:tc>
          <w:tcPr>
            <w:tcW w:w="3969" w:type="dxa"/>
          </w:tcPr>
          <w:p w:rsidR="005360C8" w:rsidRDefault="005360C8" w:rsidP="004A44DA"/>
        </w:tc>
        <w:tc>
          <w:tcPr>
            <w:tcW w:w="4395" w:type="dxa"/>
          </w:tcPr>
          <w:p w:rsidR="005360C8" w:rsidRDefault="005360C8" w:rsidP="004A44DA"/>
        </w:tc>
      </w:tr>
      <w:tr w:rsidR="00127834" w:rsidTr="00F03598">
        <w:tc>
          <w:tcPr>
            <w:tcW w:w="1644" w:type="dxa"/>
          </w:tcPr>
          <w:p w:rsidR="00127834" w:rsidRDefault="00127834" w:rsidP="004A44DA">
            <w:r>
              <w:t>Внеклассные мероприятия</w:t>
            </w:r>
          </w:p>
          <w:p w:rsidR="00127834" w:rsidRDefault="00127834" w:rsidP="004A44DA"/>
        </w:tc>
        <w:tc>
          <w:tcPr>
            <w:tcW w:w="2467" w:type="dxa"/>
          </w:tcPr>
          <w:p w:rsidR="00127834" w:rsidRDefault="00127834" w:rsidP="004A44DA">
            <w:r>
              <w:t>Выставка детских работ.</w:t>
            </w:r>
          </w:p>
        </w:tc>
        <w:tc>
          <w:tcPr>
            <w:tcW w:w="3402" w:type="dxa"/>
          </w:tcPr>
          <w:p w:rsidR="00127834" w:rsidRDefault="00127834" w:rsidP="00ED34B0">
            <w:r>
              <w:t xml:space="preserve">Внеклассные мероприятия по  </w:t>
            </w:r>
            <w:r w:rsidR="00ED34B0">
              <w:t>химии.</w:t>
            </w:r>
          </w:p>
        </w:tc>
        <w:tc>
          <w:tcPr>
            <w:tcW w:w="3969" w:type="dxa"/>
          </w:tcPr>
          <w:p w:rsidR="00127834" w:rsidRDefault="00127834" w:rsidP="00ED34B0">
            <w:r>
              <w:t xml:space="preserve">Внеклассные мероприятия по </w:t>
            </w:r>
            <w:r w:rsidR="00ED34B0">
              <w:t>биологии</w:t>
            </w:r>
            <w:r>
              <w:t>.</w:t>
            </w:r>
          </w:p>
        </w:tc>
        <w:tc>
          <w:tcPr>
            <w:tcW w:w="4395" w:type="dxa"/>
          </w:tcPr>
          <w:p w:rsidR="00127834" w:rsidRDefault="00127834" w:rsidP="000B3710">
            <w:r>
              <w:t>Спортивные соревнования в рамках Месячника здоровья.</w:t>
            </w:r>
          </w:p>
        </w:tc>
      </w:tr>
      <w:tr w:rsidR="00127834" w:rsidTr="00F03598">
        <w:tc>
          <w:tcPr>
            <w:tcW w:w="1644" w:type="dxa"/>
          </w:tcPr>
          <w:p w:rsidR="00127834" w:rsidRDefault="00127834" w:rsidP="004A44DA">
            <w:r>
              <w:t>Персональный контроль</w:t>
            </w:r>
          </w:p>
          <w:p w:rsidR="00127834" w:rsidRDefault="00127834" w:rsidP="004A44DA"/>
        </w:tc>
        <w:tc>
          <w:tcPr>
            <w:tcW w:w="2467" w:type="dxa"/>
          </w:tcPr>
          <w:p w:rsidR="00127834" w:rsidRDefault="00127834" w:rsidP="0024434A">
            <w:r>
              <w:t>Подготовка учащихс</w:t>
            </w:r>
            <w:r w:rsidR="0024434A">
              <w:t>я к ВПР в 4а,4б классах.</w:t>
            </w:r>
          </w:p>
        </w:tc>
        <w:tc>
          <w:tcPr>
            <w:tcW w:w="3402" w:type="dxa"/>
          </w:tcPr>
          <w:p w:rsidR="00127834" w:rsidRDefault="0024434A" w:rsidP="004A44DA">
            <w:r>
              <w:t xml:space="preserve">Подготовка учащихся к ВПР в </w:t>
            </w:r>
            <w:r>
              <w:t>4в, 4г</w:t>
            </w:r>
            <w:r>
              <w:t xml:space="preserve"> классах.</w:t>
            </w:r>
          </w:p>
        </w:tc>
        <w:tc>
          <w:tcPr>
            <w:tcW w:w="3969" w:type="dxa"/>
          </w:tcPr>
          <w:p w:rsidR="00127834" w:rsidRDefault="0024434A" w:rsidP="0024434A">
            <w:r>
              <w:t xml:space="preserve">Подготовка учащихся к ВПР в </w:t>
            </w:r>
            <w:r>
              <w:t>4д</w:t>
            </w:r>
            <w:r>
              <w:t xml:space="preserve"> класс</w:t>
            </w:r>
            <w:r>
              <w:t>е.</w:t>
            </w:r>
          </w:p>
        </w:tc>
        <w:tc>
          <w:tcPr>
            <w:tcW w:w="4395" w:type="dxa"/>
          </w:tcPr>
          <w:p w:rsidR="00127834" w:rsidRDefault="0024434A" w:rsidP="004A44DA">
            <w:r>
              <w:t>Работа со слабыми учащимися. Предупреждение второгодничества</w:t>
            </w:r>
            <w:r>
              <w:t>.</w:t>
            </w:r>
          </w:p>
        </w:tc>
      </w:tr>
      <w:tr w:rsidR="00127834" w:rsidTr="00F03598">
        <w:tc>
          <w:tcPr>
            <w:tcW w:w="1644" w:type="dxa"/>
          </w:tcPr>
          <w:p w:rsidR="00127834" w:rsidRDefault="00127834" w:rsidP="004A44DA">
            <w:r>
              <w:t xml:space="preserve">Работа с </w:t>
            </w:r>
            <w:proofErr w:type="gramStart"/>
            <w:r>
              <w:t>одарёнными</w:t>
            </w:r>
            <w:proofErr w:type="gramEnd"/>
          </w:p>
          <w:p w:rsidR="00127834" w:rsidRDefault="00127834" w:rsidP="004A44DA"/>
        </w:tc>
        <w:tc>
          <w:tcPr>
            <w:tcW w:w="2467" w:type="dxa"/>
          </w:tcPr>
          <w:p w:rsidR="00127834" w:rsidRDefault="00127834" w:rsidP="004A44DA"/>
        </w:tc>
        <w:tc>
          <w:tcPr>
            <w:tcW w:w="3402" w:type="dxa"/>
          </w:tcPr>
          <w:p w:rsidR="00127834" w:rsidRDefault="00127834" w:rsidP="004A44DA"/>
        </w:tc>
        <w:tc>
          <w:tcPr>
            <w:tcW w:w="3969" w:type="dxa"/>
          </w:tcPr>
          <w:p w:rsidR="00127834" w:rsidRDefault="00127834" w:rsidP="004A44DA">
            <w:r>
              <w:t>Подведение итогов участия детей в разных конкурсах.</w:t>
            </w:r>
          </w:p>
        </w:tc>
        <w:tc>
          <w:tcPr>
            <w:tcW w:w="4395" w:type="dxa"/>
          </w:tcPr>
          <w:p w:rsidR="00127834" w:rsidRDefault="00127834" w:rsidP="004A44DA"/>
        </w:tc>
      </w:tr>
      <w:tr w:rsidR="00127834" w:rsidTr="00F03598">
        <w:trPr>
          <w:trHeight w:val="580"/>
        </w:trPr>
        <w:tc>
          <w:tcPr>
            <w:tcW w:w="1644" w:type="dxa"/>
          </w:tcPr>
          <w:p w:rsidR="00127834" w:rsidRDefault="00127834" w:rsidP="004A44DA">
            <w:r>
              <w:t xml:space="preserve">Работа с </w:t>
            </w:r>
            <w:proofErr w:type="spellStart"/>
            <w:r>
              <w:t>педколлект</w:t>
            </w:r>
            <w:proofErr w:type="spellEnd"/>
            <w:r>
              <w:t>.</w:t>
            </w:r>
          </w:p>
          <w:p w:rsidR="00127834" w:rsidRDefault="00127834" w:rsidP="004A44DA"/>
        </w:tc>
        <w:tc>
          <w:tcPr>
            <w:tcW w:w="2467" w:type="dxa"/>
          </w:tcPr>
          <w:p w:rsidR="00127834" w:rsidRDefault="00127834" w:rsidP="004A44DA">
            <w:r>
              <w:t xml:space="preserve">Состояние рабочих кабинетов. </w:t>
            </w:r>
          </w:p>
        </w:tc>
        <w:tc>
          <w:tcPr>
            <w:tcW w:w="3402" w:type="dxa"/>
          </w:tcPr>
          <w:p w:rsidR="00127834" w:rsidRDefault="00127834" w:rsidP="004A44DA"/>
        </w:tc>
        <w:tc>
          <w:tcPr>
            <w:tcW w:w="3969" w:type="dxa"/>
          </w:tcPr>
          <w:p w:rsidR="00127834" w:rsidRDefault="00127834" w:rsidP="004A44DA"/>
        </w:tc>
        <w:tc>
          <w:tcPr>
            <w:tcW w:w="4395" w:type="dxa"/>
          </w:tcPr>
          <w:p w:rsidR="00127834" w:rsidRDefault="00127834" w:rsidP="004A44DA"/>
        </w:tc>
      </w:tr>
      <w:tr w:rsidR="00127834" w:rsidTr="00F03598">
        <w:tc>
          <w:tcPr>
            <w:tcW w:w="1644" w:type="dxa"/>
          </w:tcPr>
          <w:p w:rsidR="00127834" w:rsidRDefault="00127834" w:rsidP="004A44DA">
            <w:r>
              <w:t>Выход</w:t>
            </w:r>
          </w:p>
          <w:p w:rsidR="00127834" w:rsidRDefault="00127834" w:rsidP="004A44DA"/>
          <w:p w:rsidR="00127834" w:rsidRDefault="00127834" w:rsidP="004A44DA"/>
          <w:p w:rsidR="00127834" w:rsidRDefault="00127834" w:rsidP="004A44DA"/>
        </w:tc>
        <w:tc>
          <w:tcPr>
            <w:tcW w:w="2467" w:type="dxa"/>
          </w:tcPr>
          <w:p w:rsidR="00127834" w:rsidRDefault="00F37C04" w:rsidP="004A44DA">
            <w:r>
              <w:t>Заседание МС</w:t>
            </w:r>
          </w:p>
        </w:tc>
        <w:tc>
          <w:tcPr>
            <w:tcW w:w="3402" w:type="dxa"/>
          </w:tcPr>
          <w:p w:rsidR="00127834" w:rsidRDefault="00127834" w:rsidP="004A44DA"/>
        </w:tc>
        <w:tc>
          <w:tcPr>
            <w:tcW w:w="3969" w:type="dxa"/>
          </w:tcPr>
          <w:p w:rsidR="00127834" w:rsidRDefault="00127834" w:rsidP="004A44DA">
            <w:r>
              <w:t>Совещание при завуче.</w:t>
            </w:r>
          </w:p>
          <w:p w:rsidR="00ED34B0" w:rsidRDefault="00ED34B0" w:rsidP="00ED34B0">
            <w:pPr>
              <w:pStyle w:val="a3"/>
              <w:numPr>
                <w:ilvl w:val="0"/>
                <w:numId w:val="22"/>
              </w:numPr>
            </w:pPr>
            <w:r>
              <w:t xml:space="preserve">Прохождение предметных декад во 2 полугодии. </w:t>
            </w:r>
          </w:p>
          <w:p w:rsidR="00ED34B0" w:rsidRDefault="00F03598" w:rsidP="00ED34B0">
            <w:pPr>
              <w:pStyle w:val="a3"/>
              <w:numPr>
                <w:ilvl w:val="0"/>
                <w:numId w:val="22"/>
              </w:numPr>
            </w:pPr>
            <w:r>
              <w:t>Итоги пробных э</w:t>
            </w:r>
            <w:r w:rsidR="00ED34B0">
              <w:t>кзаменов.</w:t>
            </w:r>
          </w:p>
        </w:tc>
        <w:tc>
          <w:tcPr>
            <w:tcW w:w="4395" w:type="dxa"/>
          </w:tcPr>
          <w:p w:rsidR="00127834" w:rsidRDefault="00127834" w:rsidP="004A44DA">
            <w:r>
              <w:t>Совещание при директоре.</w:t>
            </w:r>
          </w:p>
          <w:p w:rsidR="00F03598" w:rsidRPr="0024434A" w:rsidRDefault="00F03598" w:rsidP="00F03598">
            <w:pPr>
              <w:pStyle w:val="a3"/>
              <w:numPr>
                <w:ilvl w:val="0"/>
                <w:numId w:val="33"/>
              </w:numPr>
              <w:rPr>
                <w:szCs w:val="24"/>
              </w:rPr>
            </w:pPr>
            <w:r w:rsidRPr="0024434A">
              <w:rPr>
                <w:szCs w:val="24"/>
              </w:rPr>
              <w:t>Состояние преподавания русского языка и литературы.</w:t>
            </w:r>
          </w:p>
          <w:p w:rsidR="00F03598" w:rsidRPr="0024434A" w:rsidRDefault="00F03598" w:rsidP="00F03598">
            <w:pPr>
              <w:pStyle w:val="a3"/>
              <w:numPr>
                <w:ilvl w:val="0"/>
                <w:numId w:val="33"/>
              </w:numPr>
              <w:rPr>
                <w:rFonts w:cstheme="minorHAnsi"/>
                <w:szCs w:val="24"/>
              </w:rPr>
            </w:pPr>
            <w:r w:rsidRPr="0024434A">
              <w:rPr>
                <w:szCs w:val="24"/>
              </w:rPr>
              <w:t xml:space="preserve">Организация попутного повторения  с целью ликвидации пробелов в </w:t>
            </w:r>
            <w:r w:rsidRPr="0024434A">
              <w:rPr>
                <w:rFonts w:cstheme="minorHAnsi"/>
                <w:szCs w:val="24"/>
              </w:rPr>
              <w:t>знаниях учащихся.</w:t>
            </w:r>
          </w:p>
          <w:p w:rsidR="00ED34B0" w:rsidRPr="0024434A" w:rsidRDefault="00F03598" w:rsidP="00F03598">
            <w:pPr>
              <w:pStyle w:val="a3"/>
              <w:numPr>
                <w:ilvl w:val="0"/>
                <w:numId w:val="33"/>
              </w:numPr>
              <w:rPr>
                <w:szCs w:val="24"/>
              </w:rPr>
            </w:pPr>
            <w:r w:rsidRPr="0024434A">
              <w:rPr>
                <w:rFonts w:cstheme="minorHAnsi"/>
                <w:szCs w:val="24"/>
              </w:rPr>
              <w:t>Работа с трудными детьми.</w:t>
            </w:r>
          </w:p>
        </w:tc>
      </w:tr>
    </w:tbl>
    <w:p w:rsidR="00ED34B0" w:rsidRDefault="00ED34B0" w:rsidP="00925F77">
      <w:pPr>
        <w:rPr>
          <w:b/>
          <w:sz w:val="24"/>
          <w:szCs w:val="24"/>
        </w:rPr>
      </w:pPr>
    </w:p>
    <w:p w:rsidR="00ED34B0" w:rsidRDefault="00ED34B0" w:rsidP="00DD4702">
      <w:pPr>
        <w:jc w:val="right"/>
        <w:rPr>
          <w:b/>
          <w:sz w:val="24"/>
          <w:szCs w:val="24"/>
        </w:rPr>
      </w:pPr>
    </w:p>
    <w:p w:rsidR="005360C8" w:rsidRPr="00E82859" w:rsidRDefault="005360C8" w:rsidP="00DD4702">
      <w:pPr>
        <w:jc w:val="right"/>
        <w:rPr>
          <w:b/>
          <w:sz w:val="24"/>
          <w:szCs w:val="24"/>
        </w:rPr>
      </w:pPr>
      <w:r w:rsidRPr="00E82859">
        <w:rPr>
          <w:b/>
          <w:sz w:val="24"/>
          <w:szCs w:val="24"/>
        </w:rPr>
        <w:t>Май</w:t>
      </w:r>
    </w:p>
    <w:p w:rsidR="00C14784" w:rsidRDefault="00C14784" w:rsidP="00C14784">
      <w:pPr>
        <w:pStyle w:val="a3"/>
        <w:numPr>
          <w:ilvl w:val="0"/>
          <w:numId w:val="12"/>
        </w:numPr>
      </w:pPr>
      <w:r>
        <w:t>Уровень усвоения государственных программ</w:t>
      </w:r>
      <w:r w:rsidR="0024434A">
        <w:t xml:space="preserve"> </w:t>
      </w:r>
      <w:r w:rsidR="00284546">
        <w:t>(Подведение итогов контрольных срезов, мониторинг</w:t>
      </w:r>
      <w:proofErr w:type="gramStart"/>
      <w:r w:rsidR="00284546">
        <w:t xml:space="preserve"> ,</w:t>
      </w:r>
      <w:proofErr w:type="gramEnd"/>
      <w:r w:rsidR="00284546">
        <w:t xml:space="preserve"> качество обученности)</w:t>
      </w:r>
    </w:p>
    <w:p w:rsidR="00284546" w:rsidRDefault="00284546" w:rsidP="00C14784">
      <w:pPr>
        <w:pStyle w:val="a3"/>
        <w:numPr>
          <w:ilvl w:val="0"/>
          <w:numId w:val="12"/>
        </w:numPr>
      </w:pPr>
      <w:r>
        <w:t>Подготовка к экзаменам.</w:t>
      </w:r>
    </w:p>
    <w:p w:rsidR="005360C8" w:rsidRDefault="00284546" w:rsidP="004A44DA">
      <w:pPr>
        <w:pStyle w:val="a3"/>
        <w:numPr>
          <w:ilvl w:val="0"/>
          <w:numId w:val="12"/>
        </w:numPr>
      </w:pPr>
      <w:r>
        <w:t>Прохождение программного материала, выполнение практической части программы.</w:t>
      </w:r>
    </w:p>
    <w:p w:rsidR="00711959" w:rsidRDefault="00711959" w:rsidP="004A44DA">
      <w:pPr>
        <w:pStyle w:val="a3"/>
        <w:numPr>
          <w:ilvl w:val="0"/>
          <w:numId w:val="12"/>
        </w:numPr>
      </w:pPr>
      <w:r>
        <w:t xml:space="preserve">Месячник </w:t>
      </w:r>
      <w:r w:rsidR="00594C2A">
        <w:t>по благоустройству и озеленению территории школы.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713"/>
        <w:gridCol w:w="3218"/>
        <w:gridCol w:w="3652"/>
        <w:gridCol w:w="3509"/>
        <w:gridCol w:w="3785"/>
      </w:tblGrid>
      <w:tr w:rsidR="00341959" w:rsidTr="00DD4702">
        <w:tc>
          <w:tcPr>
            <w:tcW w:w="1560" w:type="dxa"/>
          </w:tcPr>
          <w:p w:rsidR="005360C8" w:rsidRDefault="005360C8" w:rsidP="004A44DA"/>
        </w:tc>
        <w:tc>
          <w:tcPr>
            <w:tcW w:w="3260" w:type="dxa"/>
          </w:tcPr>
          <w:p w:rsidR="005360C8" w:rsidRDefault="00F103B8" w:rsidP="004A44DA">
            <w:r>
              <w:t>1 неделя</w:t>
            </w:r>
          </w:p>
        </w:tc>
        <w:tc>
          <w:tcPr>
            <w:tcW w:w="3686" w:type="dxa"/>
          </w:tcPr>
          <w:p w:rsidR="005360C8" w:rsidRDefault="00F103B8" w:rsidP="004A44DA">
            <w:r>
              <w:t>2 неделя</w:t>
            </w:r>
          </w:p>
        </w:tc>
        <w:tc>
          <w:tcPr>
            <w:tcW w:w="3543" w:type="dxa"/>
          </w:tcPr>
          <w:p w:rsidR="005360C8" w:rsidRDefault="00F103B8" w:rsidP="004A44DA">
            <w:r>
              <w:t>3 неделя</w:t>
            </w:r>
          </w:p>
        </w:tc>
        <w:tc>
          <w:tcPr>
            <w:tcW w:w="3828" w:type="dxa"/>
          </w:tcPr>
          <w:p w:rsidR="005360C8" w:rsidRDefault="00F103B8" w:rsidP="004A44DA">
            <w:r>
              <w:t>4 неделя</w:t>
            </w:r>
          </w:p>
        </w:tc>
      </w:tr>
      <w:tr w:rsidR="00341959" w:rsidTr="00DD4702">
        <w:tc>
          <w:tcPr>
            <w:tcW w:w="1560" w:type="dxa"/>
          </w:tcPr>
          <w:p w:rsidR="005360C8" w:rsidRDefault="005360C8" w:rsidP="004A44DA"/>
          <w:p w:rsidR="005360C8" w:rsidRDefault="004E746D" w:rsidP="004A44DA">
            <w:r>
              <w:t>ЗУН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DD477D" w:rsidP="004A44DA">
            <w:r>
              <w:t>Анализ контрольных работ по итогам года.</w:t>
            </w:r>
          </w:p>
        </w:tc>
        <w:tc>
          <w:tcPr>
            <w:tcW w:w="3543" w:type="dxa"/>
          </w:tcPr>
          <w:p w:rsidR="005360C8" w:rsidRDefault="00DD477D" w:rsidP="004A44DA">
            <w:r>
              <w:t>Составление мониторинга по итогам контрольных срезов</w:t>
            </w:r>
          </w:p>
        </w:tc>
        <w:tc>
          <w:tcPr>
            <w:tcW w:w="3828" w:type="dxa"/>
          </w:tcPr>
          <w:p w:rsidR="005360C8" w:rsidRDefault="0024434A" w:rsidP="004A44DA">
            <w:r>
              <w:t>ВПР в 4-х классах.</w:t>
            </w:r>
          </w:p>
        </w:tc>
      </w:tr>
      <w:tr w:rsidR="00341959" w:rsidTr="00DD4702">
        <w:tc>
          <w:tcPr>
            <w:tcW w:w="1560" w:type="dxa"/>
          </w:tcPr>
          <w:p w:rsidR="005360C8" w:rsidRDefault="004E746D" w:rsidP="004A44DA">
            <w:r>
              <w:t>Документы, госпрограммы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711959" w:rsidP="004A44DA">
            <w:r>
              <w:t>Прохождение программного материала, выполнение практической части программы.</w:t>
            </w:r>
          </w:p>
        </w:tc>
        <w:tc>
          <w:tcPr>
            <w:tcW w:w="3543" w:type="dxa"/>
          </w:tcPr>
          <w:p w:rsidR="005360C8" w:rsidRDefault="00711959" w:rsidP="004A44DA">
            <w:r>
              <w:t>Прохождение программного материала, выполнение практической части программы.</w:t>
            </w:r>
          </w:p>
        </w:tc>
        <w:tc>
          <w:tcPr>
            <w:tcW w:w="3828" w:type="dxa"/>
          </w:tcPr>
          <w:p w:rsidR="00711959" w:rsidRDefault="00711959" w:rsidP="004A44DA">
            <w:r>
              <w:t>Журналы по итогам года.</w:t>
            </w:r>
          </w:p>
          <w:p w:rsidR="005360C8" w:rsidRDefault="00711959" w:rsidP="004A44DA">
            <w:r>
              <w:t xml:space="preserve"> Подготовка отчётов по итогам года. </w:t>
            </w:r>
          </w:p>
          <w:p w:rsidR="00711959" w:rsidRDefault="00711959" w:rsidP="004A44DA"/>
        </w:tc>
      </w:tr>
      <w:tr w:rsidR="00341959" w:rsidTr="00DD4702">
        <w:tc>
          <w:tcPr>
            <w:tcW w:w="1560" w:type="dxa"/>
          </w:tcPr>
          <w:p w:rsidR="005360C8" w:rsidRDefault="004E746D" w:rsidP="004A44DA">
            <w:r>
              <w:t>Работа МО</w:t>
            </w:r>
          </w:p>
          <w:p w:rsidR="005360C8" w:rsidRDefault="005360C8" w:rsidP="004A44DA"/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711959" w:rsidP="004A44DA">
            <w:r>
              <w:t>Подведение итогов за год.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711959" w:rsidP="004A44DA">
            <w:r>
              <w:t>Отчёты  руководителей МО о проделанной работе за год.</w:t>
            </w:r>
          </w:p>
        </w:tc>
      </w:tr>
      <w:tr w:rsidR="00341959" w:rsidTr="00DD4702">
        <w:tc>
          <w:tcPr>
            <w:tcW w:w="1560" w:type="dxa"/>
          </w:tcPr>
          <w:p w:rsidR="005360C8" w:rsidRDefault="004E746D" w:rsidP="004A44DA">
            <w:r>
              <w:t>Внеклассная</w:t>
            </w:r>
          </w:p>
          <w:p w:rsidR="004E746D" w:rsidRDefault="004E746D" w:rsidP="004A44DA">
            <w:r>
              <w:t>работа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341959" w:rsidTr="00DD4702">
        <w:tc>
          <w:tcPr>
            <w:tcW w:w="1560" w:type="dxa"/>
          </w:tcPr>
          <w:p w:rsidR="005360C8" w:rsidRDefault="004E746D" w:rsidP="004A44DA">
            <w:r>
              <w:t>Персональный контроль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341959" w:rsidP="004A44DA">
            <w:r>
              <w:t>Работа молодых учителей.</w:t>
            </w:r>
          </w:p>
        </w:tc>
        <w:tc>
          <w:tcPr>
            <w:tcW w:w="3686" w:type="dxa"/>
          </w:tcPr>
          <w:p w:rsidR="005360C8" w:rsidRDefault="00341959" w:rsidP="004A44DA">
            <w:r>
              <w:t>Выставление  итоговых оценок, предупреждение второгодничества.</w:t>
            </w:r>
          </w:p>
        </w:tc>
        <w:tc>
          <w:tcPr>
            <w:tcW w:w="3543" w:type="dxa"/>
          </w:tcPr>
          <w:p w:rsidR="005360C8" w:rsidRDefault="00341959" w:rsidP="0024434A">
            <w:r>
              <w:t>Г</w:t>
            </w:r>
            <w:r w:rsidR="0024434A">
              <w:t>отовность к итоговой контрольной работе в 5-х классах.</w:t>
            </w:r>
          </w:p>
        </w:tc>
        <w:tc>
          <w:tcPr>
            <w:tcW w:w="3828" w:type="dxa"/>
          </w:tcPr>
          <w:p w:rsidR="005360C8" w:rsidRDefault="0024434A" w:rsidP="004A44DA">
            <w:r>
              <w:t>Готовность к итого</w:t>
            </w:r>
            <w:r>
              <w:t xml:space="preserve">вой контрольной работе в </w:t>
            </w:r>
            <w:r>
              <w:t>6-х классах.</w:t>
            </w:r>
          </w:p>
        </w:tc>
      </w:tr>
      <w:tr w:rsidR="00341959" w:rsidTr="00DD4702">
        <w:tc>
          <w:tcPr>
            <w:tcW w:w="1560" w:type="dxa"/>
          </w:tcPr>
          <w:p w:rsidR="005360C8" w:rsidRDefault="004E746D" w:rsidP="004A44DA">
            <w:r>
              <w:t xml:space="preserve">Работа с  </w:t>
            </w:r>
            <w:proofErr w:type="gramStart"/>
            <w:r>
              <w:t>одарёнными</w:t>
            </w:r>
            <w:proofErr w:type="gramEnd"/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341959" w:rsidP="004A44DA">
            <w:r>
              <w:t>Подведение итогов работы</w:t>
            </w:r>
            <w:r w:rsidR="00E82859">
              <w:t xml:space="preserve"> </w:t>
            </w:r>
            <w:r>
              <w:t>(Собеседование с учителями-предметниками)</w:t>
            </w:r>
          </w:p>
        </w:tc>
        <w:tc>
          <w:tcPr>
            <w:tcW w:w="3828" w:type="dxa"/>
          </w:tcPr>
          <w:p w:rsidR="005360C8" w:rsidRDefault="005360C8" w:rsidP="004A44DA"/>
        </w:tc>
      </w:tr>
      <w:tr w:rsidR="00341959" w:rsidTr="00DD4702">
        <w:tc>
          <w:tcPr>
            <w:tcW w:w="1560" w:type="dxa"/>
          </w:tcPr>
          <w:p w:rsidR="005360C8" w:rsidRDefault="004E746D" w:rsidP="004A44DA">
            <w:r>
              <w:t xml:space="preserve">Работа с  </w:t>
            </w:r>
            <w:proofErr w:type="spellStart"/>
            <w:r w:rsidR="00341959">
              <w:t>педп</w:t>
            </w:r>
            <w:r>
              <w:t>ерсоналом</w:t>
            </w:r>
            <w:proofErr w:type="spellEnd"/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341959" w:rsidP="004A44DA">
            <w:r>
              <w:t>График прохождения курсов повышения на новый учебный</w:t>
            </w:r>
            <w:r w:rsidR="00E82859">
              <w:t xml:space="preserve"> </w:t>
            </w:r>
            <w:r>
              <w:t>год.</w:t>
            </w:r>
          </w:p>
        </w:tc>
      </w:tr>
      <w:tr w:rsidR="00341959" w:rsidTr="00DD4702">
        <w:tc>
          <w:tcPr>
            <w:tcW w:w="1560" w:type="dxa"/>
          </w:tcPr>
          <w:p w:rsidR="005360C8" w:rsidRDefault="004E746D" w:rsidP="004A44DA">
            <w:r>
              <w:t>Выход</w:t>
            </w:r>
          </w:p>
          <w:p w:rsidR="005360C8" w:rsidRDefault="005360C8" w:rsidP="004A44DA"/>
          <w:p w:rsidR="005360C8" w:rsidRDefault="005360C8" w:rsidP="004A44DA"/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341959" w:rsidP="004A44DA">
            <w:r>
              <w:t>Совещание при завуче.</w:t>
            </w:r>
          </w:p>
        </w:tc>
        <w:tc>
          <w:tcPr>
            <w:tcW w:w="3543" w:type="dxa"/>
          </w:tcPr>
          <w:p w:rsidR="0024434A" w:rsidRDefault="00341959" w:rsidP="004A44DA">
            <w:r>
              <w:t>Педсовет № 5.</w:t>
            </w:r>
          </w:p>
          <w:p w:rsidR="005360C8" w:rsidRDefault="0024434A" w:rsidP="0024434A">
            <w:r>
              <w:t>Перевод учащихся 4-х классов в среднее звено</w:t>
            </w:r>
            <w:r w:rsidR="00ED34B0">
              <w:t>.</w:t>
            </w:r>
          </w:p>
        </w:tc>
        <w:tc>
          <w:tcPr>
            <w:tcW w:w="3828" w:type="dxa"/>
          </w:tcPr>
          <w:p w:rsidR="0024434A" w:rsidRDefault="00341959" w:rsidP="004A44DA">
            <w:r>
              <w:t>Педсовет №6.</w:t>
            </w:r>
            <w:r w:rsidR="00ED34B0">
              <w:t xml:space="preserve"> </w:t>
            </w:r>
          </w:p>
          <w:p w:rsidR="005360C8" w:rsidRDefault="00ED34B0" w:rsidP="0024434A">
            <w:r>
              <w:t xml:space="preserve">Перевод учащихся </w:t>
            </w:r>
            <w:r w:rsidR="0024434A">
              <w:t>5-6</w:t>
            </w:r>
            <w:r>
              <w:t xml:space="preserve"> классов в следующий класс.</w:t>
            </w:r>
          </w:p>
        </w:tc>
      </w:tr>
    </w:tbl>
    <w:p w:rsidR="00284546" w:rsidRDefault="00284546" w:rsidP="00DD4702">
      <w:pPr>
        <w:jc w:val="right"/>
      </w:pPr>
    </w:p>
    <w:p w:rsidR="00125E25" w:rsidRDefault="00125E25" w:rsidP="00DD4702">
      <w:pPr>
        <w:jc w:val="right"/>
        <w:rPr>
          <w:b/>
          <w:sz w:val="24"/>
          <w:szCs w:val="24"/>
        </w:rPr>
      </w:pPr>
    </w:p>
    <w:p w:rsidR="005360C8" w:rsidRPr="00E82859" w:rsidRDefault="005360C8" w:rsidP="00DD4702">
      <w:pPr>
        <w:jc w:val="right"/>
        <w:rPr>
          <w:b/>
          <w:sz w:val="24"/>
          <w:szCs w:val="24"/>
        </w:rPr>
      </w:pPr>
      <w:r w:rsidRPr="00E82859">
        <w:rPr>
          <w:b/>
          <w:sz w:val="24"/>
          <w:szCs w:val="24"/>
        </w:rPr>
        <w:lastRenderedPageBreak/>
        <w:t>Июнь</w:t>
      </w:r>
    </w:p>
    <w:p w:rsidR="00D123C9" w:rsidRDefault="00D123C9" w:rsidP="00D123C9">
      <w:pPr>
        <w:pStyle w:val="a3"/>
        <w:numPr>
          <w:ilvl w:val="0"/>
          <w:numId w:val="13"/>
        </w:numPr>
      </w:pPr>
      <w:r>
        <w:t>Подведение итогов</w:t>
      </w:r>
      <w:proofErr w:type="gramStart"/>
      <w:r>
        <w:t>,.</w:t>
      </w:r>
      <w:proofErr w:type="gramEnd"/>
    </w:p>
    <w:p w:rsidR="00D123C9" w:rsidRDefault="00D123C9" w:rsidP="00D123C9">
      <w:pPr>
        <w:pStyle w:val="a3"/>
        <w:numPr>
          <w:ilvl w:val="0"/>
          <w:numId w:val="13"/>
        </w:numPr>
      </w:pPr>
      <w:r>
        <w:t>Годовые  отчёты.</w:t>
      </w:r>
    </w:p>
    <w:p w:rsidR="005360C8" w:rsidRDefault="00D123C9" w:rsidP="004A44DA">
      <w:pPr>
        <w:pStyle w:val="a3"/>
        <w:numPr>
          <w:ilvl w:val="0"/>
          <w:numId w:val="13"/>
        </w:numPr>
      </w:pPr>
      <w:r>
        <w:t>Итоговая  аттестация.</w:t>
      </w:r>
    </w:p>
    <w:tbl>
      <w:tblPr>
        <w:tblStyle w:val="a4"/>
        <w:tblW w:w="15877" w:type="dxa"/>
        <w:tblInd w:w="-601" w:type="dxa"/>
        <w:tblLook w:val="04A0" w:firstRow="1" w:lastRow="0" w:firstColumn="1" w:lastColumn="0" w:noHBand="0" w:noVBand="1"/>
      </w:tblPr>
      <w:tblGrid>
        <w:gridCol w:w="1792"/>
        <w:gridCol w:w="3219"/>
        <w:gridCol w:w="3634"/>
        <w:gridCol w:w="3477"/>
        <w:gridCol w:w="3755"/>
      </w:tblGrid>
      <w:tr w:rsidR="005360C8" w:rsidTr="00DD4702">
        <w:tc>
          <w:tcPr>
            <w:tcW w:w="1560" w:type="dxa"/>
          </w:tcPr>
          <w:p w:rsidR="005360C8" w:rsidRDefault="005360C8" w:rsidP="004A44DA"/>
        </w:tc>
        <w:tc>
          <w:tcPr>
            <w:tcW w:w="3260" w:type="dxa"/>
          </w:tcPr>
          <w:p w:rsidR="005360C8" w:rsidRDefault="00D123C9" w:rsidP="004A44DA">
            <w:r>
              <w:t>1 неделя</w:t>
            </w:r>
          </w:p>
        </w:tc>
        <w:tc>
          <w:tcPr>
            <w:tcW w:w="3686" w:type="dxa"/>
          </w:tcPr>
          <w:p w:rsidR="005360C8" w:rsidRDefault="00D123C9" w:rsidP="004A44DA">
            <w:r>
              <w:t>2 неделя</w:t>
            </w:r>
          </w:p>
        </w:tc>
        <w:tc>
          <w:tcPr>
            <w:tcW w:w="3543" w:type="dxa"/>
          </w:tcPr>
          <w:p w:rsidR="005360C8" w:rsidRDefault="00D123C9" w:rsidP="004A44DA">
            <w:r>
              <w:t>3 неделя</w:t>
            </w:r>
          </w:p>
        </w:tc>
        <w:tc>
          <w:tcPr>
            <w:tcW w:w="3828" w:type="dxa"/>
          </w:tcPr>
          <w:p w:rsidR="005360C8" w:rsidRDefault="00D123C9" w:rsidP="004A44DA">
            <w:r>
              <w:t>4 неделя</w:t>
            </w:r>
          </w:p>
        </w:tc>
      </w:tr>
      <w:tr w:rsidR="005360C8" w:rsidTr="00DD4702">
        <w:tc>
          <w:tcPr>
            <w:tcW w:w="1560" w:type="dxa"/>
          </w:tcPr>
          <w:p w:rsidR="005360C8" w:rsidRDefault="005360C8" w:rsidP="004A44DA"/>
          <w:p w:rsidR="005360C8" w:rsidRDefault="004E746D" w:rsidP="004A44DA">
            <w:r>
              <w:t>ЗУН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341959" w:rsidP="004A44DA">
            <w:r>
              <w:t>Итоговая аттестация.</w:t>
            </w:r>
          </w:p>
        </w:tc>
        <w:tc>
          <w:tcPr>
            <w:tcW w:w="3686" w:type="dxa"/>
          </w:tcPr>
          <w:p w:rsidR="005360C8" w:rsidRDefault="00341959" w:rsidP="004A44DA">
            <w:r>
              <w:t>Итоговая аттестация.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4E746D" w:rsidP="004A44DA">
            <w:r>
              <w:t>Документы, госпрограммы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341959" w:rsidP="004A44DA">
            <w:r>
              <w:t>Отчёты вышестоящим организациям.</w:t>
            </w:r>
          </w:p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D123C9" w:rsidP="004A44DA">
            <w:r>
              <w:t>Работа МО</w:t>
            </w:r>
          </w:p>
          <w:p w:rsidR="005360C8" w:rsidRDefault="005360C8" w:rsidP="004A44DA"/>
          <w:p w:rsidR="005360C8" w:rsidRDefault="005360C8" w:rsidP="004A44DA"/>
        </w:tc>
        <w:tc>
          <w:tcPr>
            <w:tcW w:w="3260" w:type="dxa"/>
          </w:tcPr>
          <w:p w:rsidR="005360C8" w:rsidRDefault="00226DF1" w:rsidP="004A44DA">
            <w:r>
              <w:t>Анализ методической работы</w:t>
            </w:r>
          </w:p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D123C9" w:rsidP="004A44DA">
            <w:r>
              <w:t>Внеклассные мероприятия</w:t>
            </w:r>
          </w:p>
          <w:p w:rsidR="005360C8" w:rsidRDefault="005360C8" w:rsidP="004A44DA"/>
        </w:tc>
        <w:tc>
          <w:tcPr>
            <w:tcW w:w="3260" w:type="dxa"/>
          </w:tcPr>
          <w:p w:rsidR="005360C8" w:rsidRDefault="005360C8" w:rsidP="004A44DA"/>
        </w:tc>
        <w:tc>
          <w:tcPr>
            <w:tcW w:w="3686" w:type="dxa"/>
          </w:tcPr>
          <w:p w:rsidR="005360C8" w:rsidRDefault="005360C8" w:rsidP="004A44DA"/>
        </w:tc>
        <w:tc>
          <w:tcPr>
            <w:tcW w:w="3543" w:type="dxa"/>
          </w:tcPr>
          <w:p w:rsidR="005360C8" w:rsidRDefault="005360C8" w:rsidP="004A44DA"/>
        </w:tc>
        <w:tc>
          <w:tcPr>
            <w:tcW w:w="3828" w:type="dxa"/>
          </w:tcPr>
          <w:p w:rsidR="005360C8" w:rsidRDefault="005360C8" w:rsidP="004A44DA"/>
        </w:tc>
      </w:tr>
      <w:tr w:rsidR="005360C8" w:rsidTr="00DD4702">
        <w:tc>
          <w:tcPr>
            <w:tcW w:w="1560" w:type="dxa"/>
          </w:tcPr>
          <w:p w:rsidR="005360C8" w:rsidRDefault="00D123C9" w:rsidP="006219F9">
            <w:r>
              <w:t>Персональный контроль</w:t>
            </w:r>
          </w:p>
          <w:p w:rsidR="005360C8" w:rsidRDefault="005360C8" w:rsidP="006219F9"/>
        </w:tc>
        <w:tc>
          <w:tcPr>
            <w:tcW w:w="3260" w:type="dxa"/>
          </w:tcPr>
          <w:p w:rsidR="005360C8" w:rsidRDefault="00226DF1" w:rsidP="006219F9">
            <w:r>
              <w:t>Объективность выставления итоговых оценок.</w:t>
            </w:r>
          </w:p>
        </w:tc>
        <w:tc>
          <w:tcPr>
            <w:tcW w:w="3686" w:type="dxa"/>
          </w:tcPr>
          <w:p w:rsidR="005360C8" w:rsidRDefault="005360C8" w:rsidP="006219F9"/>
        </w:tc>
        <w:tc>
          <w:tcPr>
            <w:tcW w:w="3543" w:type="dxa"/>
          </w:tcPr>
          <w:p w:rsidR="005360C8" w:rsidRDefault="005360C8" w:rsidP="006219F9"/>
        </w:tc>
        <w:tc>
          <w:tcPr>
            <w:tcW w:w="3828" w:type="dxa"/>
          </w:tcPr>
          <w:p w:rsidR="005360C8" w:rsidRDefault="005360C8" w:rsidP="006219F9"/>
        </w:tc>
      </w:tr>
      <w:tr w:rsidR="005360C8" w:rsidTr="00DD4702">
        <w:tc>
          <w:tcPr>
            <w:tcW w:w="1560" w:type="dxa"/>
          </w:tcPr>
          <w:p w:rsidR="005360C8" w:rsidRDefault="00D123C9" w:rsidP="006219F9">
            <w:r>
              <w:t xml:space="preserve">Работа с </w:t>
            </w:r>
            <w:proofErr w:type="gramStart"/>
            <w:r>
              <w:t>одарёнными</w:t>
            </w:r>
            <w:proofErr w:type="gramEnd"/>
          </w:p>
          <w:p w:rsidR="005360C8" w:rsidRDefault="005360C8" w:rsidP="006219F9"/>
        </w:tc>
        <w:tc>
          <w:tcPr>
            <w:tcW w:w="3260" w:type="dxa"/>
          </w:tcPr>
          <w:p w:rsidR="005360C8" w:rsidRDefault="005360C8" w:rsidP="006219F9"/>
        </w:tc>
        <w:tc>
          <w:tcPr>
            <w:tcW w:w="3686" w:type="dxa"/>
          </w:tcPr>
          <w:p w:rsidR="005360C8" w:rsidRDefault="005360C8" w:rsidP="006219F9"/>
        </w:tc>
        <w:tc>
          <w:tcPr>
            <w:tcW w:w="3543" w:type="dxa"/>
          </w:tcPr>
          <w:p w:rsidR="005360C8" w:rsidRDefault="005360C8" w:rsidP="006219F9"/>
        </w:tc>
        <w:tc>
          <w:tcPr>
            <w:tcW w:w="3828" w:type="dxa"/>
          </w:tcPr>
          <w:p w:rsidR="005360C8" w:rsidRDefault="005360C8" w:rsidP="006219F9"/>
        </w:tc>
      </w:tr>
      <w:tr w:rsidR="005360C8" w:rsidTr="00DD4702">
        <w:tc>
          <w:tcPr>
            <w:tcW w:w="1560" w:type="dxa"/>
          </w:tcPr>
          <w:p w:rsidR="005360C8" w:rsidRDefault="00D123C9" w:rsidP="006219F9">
            <w:r>
              <w:t xml:space="preserve">Работа с </w:t>
            </w:r>
            <w:proofErr w:type="spellStart"/>
            <w:r>
              <w:t>педколлективом</w:t>
            </w:r>
            <w:proofErr w:type="spellEnd"/>
          </w:p>
          <w:p w:rsidR="005360C8" w:rsidRDefault="005360C8" w:rsidP="006219F9"/>
        </w:tc>
        <w:tc>
          <w:tcPr>
            <w:tcW w:w="3260" w:type="dxa"/>
          </w:tcPr>
          <w:p w:rsidR="005360C8" w:rsidRDefault="00226DF1" w:rsidP="006219F9">
            <w:r>
              <w:t>Ремонт классных помещений.</w:t>
            </w:r>
          </w:p>
        </w:tc>
        <w:tc>
          <w:tcPr>
            <w:tcW w:w="3686" w:type="dxa"/>
          </w:tcPr>
          <w:p w:rsidR="005360C8" w:rsidRDefault="005360C8" w:rsidP="006219F9"/>
        </w:tc>
        <w:tc>
          <w:tcPr>
            <w:tcW w:w="3543" w:type="dxa"/>
          </w:tcPr>
          <w:p w:rsidR="005360C8" w:rsidRDefault="005360C8" w:rsidP="006219F9"/>
        </w:tc>
        <w:tc>
          <w:tcPr>
            <w:tcW w:w="3828" w:type="dxa"/>
          </w:tcPr>
          <w:p w:rsidR="005360C8" w:rsidRDefault="005360C8" w:rsidP="006219F9"/>
        </w:tc>
      </w:tr>
      <w:tr w:rsidR="005360C8" w:rsidTr="00DD4702">
        <w:tc>
          <w:tcPr>
            <w:tcW w:w="1560" w:type="dxa"/>
          </w:tcPr>
          <w:p w:rsidR="005360C8" w:rsidRDefault="00D123C9" w:rsidP="006219F9">
            <w:r>
              <w:t>Выход</w:t>
            </w:r>
          </w:p>
          <w:p w:rsidR="005360C8" w:rsidRDefault="005360C8" w:rsidP="006219F9"/>
          <w:p w:rsidR="005360C8" w:rsidRDefault="005360C8" w:rsidP="006219F9"/>
        </w:tc>
        <w:tc>
          <w:tcPr>
            <w:tcW w:w="3260" w:type="dxa"/>
          </w:tcPr>
          <w:p w:rsidR="005360C8" w:rsidRDefault="005360C8" w:rsidP="006219F9"/>
        </w:tc>
        <w:tc>
          <w:tcPr>
            <w:tcW w:w="3686" w:type="dxa"/>
          </w:tcPr>
          <w:p w:rsidR="005360C8" w:rsidRDefault="005360C8" w:rsidP="006219F9"/>
        </w:tc>
        <w:tc>
          <w:tcPr>
            <w:tcW w:w="3543" w:type="dxa"/>
          </w:tcPr>
          <w:p w:rsidR="005360C8" w:rsidRDefault="005360C8" w:rsidP="006219F9"/>
        </w:tc>
        <w:tc>
          <w:tcPr>
            <w:tcW w:w="3828" w:type="dxa"/>
          </w:tcPr>
          <w:p w:rsidR="005360C8" w:rsidRDefault="005360C8" w:rsidP="006219F9"/>
        </w:tc>
      </w:tr>
    </w:tbl>
    <w:p w:rsidR="005360C8" w:rsidRDefault="005360C8" w:rsidP="006219F9"/>
    <w:sectPr w:rsidR="005360C8" w:rsidSect="00D414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2E8"/>
    <w:multiLevelType w:val="hybridMultilevel"/>
    <w:tmpl w:val="A6488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D49A7"/>
    <w:multiLevelType w:val="hybridMultilevel"/>
    <w:tmpl w:val="BD32D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A4CE2"/>
    <w:multiLevelType w:val="hybridMultilevel"/>
    <w:tmpl w:val="0442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7DC1"/>
    <w:multiLevelType w:val="hybridMultilevel"/>
    <w:tmpl w:val="484600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3D6A2A"/>
    <w:multiLevelType w:val="hybridMultilevel"/>
    <w:tmpl w:val="C5BAFA5A"/>
    <w:lvl w:ilvl="0" w:tplc="B8B0A8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D116DE"/>
    <w:multiLevelType w:val="hybridMultilevel"/>
    <w:tmpl w:val="0442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4EAC"/>
    <w:multiLevelType w:val="hybridMultilevel"/>
    <w:tmpl w:val="A19A0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95CF7"/>
    <w:multiLevelType w:val="hybridMultilevel"/>
    <w:tmpl w:val="9024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AE57A3"/>
    <w:multiLevelType w:val="hybridMultilevel"/>
    <w:tmpl w:val="9294B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A745B"/>
    <w:multiLevelType w:val="hybridMultilevel"/>
    <w:tmpl w:val="0D06F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A7599"/>
    <w:multiLevelType w:val="hybridMultilevel"/>
    <w:tmpl w:val="A08457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B16938"/>
    <w:multiLevelType w:val="hybridMultilevel"/>
    <w:tmpl w:val="87E25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76D22"/>
    <w:multiLevelType w:val="hybridMultilevel"/>
    <w:tmpl w:val="EBFA5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67A29"/>
    <w:multiLevelType w:val="hybridMultilevel"/>
    <w:tmpl w:val="9B4E9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C2159"/>
    <w:multiLevelType w:val="hybridMultilevel"/>
    <w:tmpl w:val="1E30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65C22"/>
    <w:multiLevelType w:val="hybridMultilevel"/>
    <w:tmpl w:val="9D3C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914D78"/>
    <w:multiLevelType w:val="hybridMultilevel"/>
    <w:tmpl w:val="613E1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B524B"/>
    <w:multiLevelType w:val="hybridMultilevel"/>
    <w:tmpl w:val="B66E4844"/>
    <w:lvl w:ilvl="0" w:tplc="B8B0A8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10735C"/>
    <w:multiLevelType w:val="hybridMultilevel"/>
    <w:tmpl w:val="AFAE4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930718"/>
    <w:multiLevelType w:val="hybridMultilevel"/>
    <w:tmpl w:val="898C5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5677C"/>
    <w:multiLevelType w:val="hybridMultilevel"/>
    <w:tmpl w:val="776A9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17385"/>
    <w:multiLevelType w:val="hybridMultilevel"/>
    <w:tmpl w:val="EC506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E5C21"/>
    <w:multiLevelType w:val="hybridMultilevel"/>
    <w:tmpl w:val="43D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49142C"/>
    <w:multiLevelType w:val="hybridMultilevel"/>
    <w:tmpl w:val="231A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E430FE"/>
    <w:multiLevelType w:val="hybridMultilevel"/>
    <w:tmpl w:val="83862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531A9A"/>
    <w:multiLevelType w:val="hybridMultilevel"/>
    <w:tmpl w:val="7ABA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03362"/>
    <w:multiLevelType w:val="hybridMultilevel"/>
    <w:tmpl w:val="484600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429434D"/>
    <w:multiLevelType w:val="hybridMultilevel"/>
    <w:tmpl w:val="02D4E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E56A2F"/>
    <w:multiLevelType w:val="hybridMultilevel"/>
    <w:tmpl w:val="F086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F120C"/>
    <w:multiLevelType w:val="hybridMultilevel"/>
    <w:tmpl w:val="EEA26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226E6"/>
    <w:multiLevelType w:val="hybridMultilevel"/>
    <w:tmpl w:val="F5266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D8291D"/>
    <w:multiLevelType w:val="hybridMultilevel"/>
    <w:tmpl w:val="1E308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85CF3"/>
    <w:multiLevelType w:val="hybridMultilevel"/>
    <w:tmpl w:val="2AE05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9"/>
  </w:num>
  <w:num w:numId="4">
    <w:abstractNumId w:val="25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3"/>
  </w:num>
  <w:num w:numId="10">
    <w:abstractNumId w:val="14"/>
  </w:num>
  <w:num w:numId="11">
    <w:abstractNumId w:val="22"/>
  </w:num>
  <w:num w:numId="12">
    <w:abstractNumId w:val="20"/>
  </w:num>
  <w:num w:numId="13">
    <w:abstractNumId w:val="1"/>
  </w:num>
  <w:num w:numId="14">
    <w:abstractNumId w:val="28"/>
  </w:num>
  <w:num w:numId="15">
    <w:abstractNumId w:val="2"/>
  </w:num>
  <w:num w:numId="16">
    <w:abstractNumId w:val="6"/>
  </w:num>
  <w:num w:numId="17">
    <w:abstractNumId w:val="26"/>
  </w:num>
  <w:num w:numId="18">
    <w:abstractNumId w:val="32"/>
  </w:num>
  <w:num w:numId="19">
    <w:abstractNumId w:val="11"/>
  </w:num>
  <w:num w:numId="20">
    <w:abstractNumId w:val="24"/>
  </w:num>
  <w:num w:numId="21">
    <w:abstractNumId w:val="27"/>
  </w:num>
  <w:num w:numId="22">
    <w:abstractNumId w:val="0"/>
  </w:num>
  <w:num w:numId="23">
    <w:abstractNumId w:val="15"/>
  </w:num>
  <w:num w:numId="24">
    <w:abstractNumId w:val="16"/>
  </w:num>
  <w:num w:numId="25">
    <w:abstractNumId w:val="18"/>
  </w:num>
  <w:num w:numId="26">
    <w:abstractNumId w:val="23"/>
  </w:num>
  <w:num w:numId="27">
    <w:abstractNumId w:val="21"/>
  </w:num>
  <w:num w:numId="28">
    <w:abstractNumId w:val="4"/>
  </w:num>
  <w:num w:numId="29">
    <w:abstractNumId w:val="17"/>
  </w:num>
  <w:num w:numId="30">
    <w:abstractNumId w:val="7"/>
  </w:num>
  <w:num w:numId="31">
    <w:abstractNumId w:val="30"/>
  </w:num>
  <w:num w:numId="32">
    <w:abstractNumId w:val="19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09A"/>
    <w:rsid w:val="00001283"/>
    <w:rsid w:val="000033A5"/>
    <w:rsid w:val="00005C1F"/>
    <w:rsid w:val="000217C8"/>
    <w:rsid w:val="00055654"/>
    <w:rsid w:val="0008350B"/>
    <w:rsid w:val="000B0B06"/>
    <w:rsid w:val="000B1FB2"/>
    <w:rsid w:val="000B3710"/>
    <w:rsid w:val="000C7187"/>
    <w:rsid w:val="001008BB"/>
    <w:rsid w:val="00125E25"/>
    <w:rsid w:val="00127834"/>
    <w:rsid w:val="00132E2B"/>
    <w:rsid w:val="001414F5"/>
    <w:rsid w:val="001A3C1F"/>
    <w:rsid w:val="001D569A"/>
    <w:rsid w:val="002030D7"/>
    <w:rsid w:val="002044DA"/>
    <w:rsid w:val="00226DF1"/>
    <w:rsid w:val="00240D88"/>
    <w:rsid w:val="0024434A"/>
    <w:rsid w:val="0024720B"/>
    <w:rsid w:val="002658C3"/>
    <w:rsid w:val="00276BE8"/>
    <w:rsid w:val="00277738"/>
    <w:rsid w:val="00284546"/>
    <w:rsid w:val="00295832"/>
    <w:rsid w:val="002B4A48"/>
    <w:rsid w:val="002B713C"/>
    <w:rsid w:val="002C5943"/>
    <w:rsid w:val="002C5AC3"/>
    <w:rsid w:val="002D566D"/>
    <w:rsid w:val="00325C11"/>
    <w:rsid w:val="00330276"/>
    <w:rsid w:val="00330A18"/>
    <w:rsid w:val="00341959"/>
    <w:rsid w:val="0034488C"/>
    <w:rsid w:val="00370463"/>
    <w:rsid w:val="00371188"/>
    <w:rsid w:val="00371421"/>
    <w:rsid w:val="003925C9"/>
    <w:rsid w:val="003A77ED"/>
    <w:rsid w:val="003D5317"/>
    <w:rsid w:val="0040716F"/>
    <w:rsid w:val="00461C11"/>
    <w:rsid w:val="00465D0B"/>
    <w:rsid w:val="00492202"/>
    <w:rsid w:val="004A44DA"/>
    <w:rsid w:val="004B70A4"/>
    <w:rsid w:val="004E746D"/>
    <w:rsid w:val="00523402"/>
    <w:rsid w:val="00527B9E"/>
    <w:rsid w:val="005360C8"/>
    <w:rsid w:val="0055380F"/>
    <w:rsid w:val="005775ED"/>
    <w:rsid w:val="0058482E"/>
    <w:rsid w:val="00591182"/>
    <w:rsid w:val="00594C2A"/>
    <w:rsid w:val="005C5A65"/>
    <w:rsid w:val="005D5AC1"/>
    <w:rsid w:val="00601CF9"/>
    <w:rsid w:val="006042C4"/>
    <w:rsid w:val="00612BB0"/>
    <w:rsid w:val="00613566"/>
    <w:rsid w:val="006219F9"/>
    <w:rsid w:val="00645CB7"/>
    <w:rsid w:val="006523F9"/>
    <w:rsid w:val="0067540E"/>
    <w:rsid w:val="0068302D"/>
    <w:rsid w:val="006944A1"/>
    <w:rsid w:val="006B2410"/>
    <w:rsid w:val="006B6186"/>
    <w:rsid w:val="006E0DC5"/>
    <w:rsid w:val="006E3DBF"/>
    <w:rsid w:val="006F072F"/>
    <w:rsid w:val="006F4BED"/>
    <w:rsid w:val="00711959"/>
    <w:rsid w:val="007432E7"/>
    <w:rsid w:val="00745E60"/>
    <w:rsid w:val="00753A29"/>
    <w:rsid w:val="00777586"/>
    <w:rsid w:val="00791AF2"/>
    <w:rsid w:val="007C30F9"/>
    <w:rsid w:val="007C53C0"/>
    <w:rsid w:val="007D3FC1"/>
    <w:rsid w:val="007F3127"/>
    <w:rsid w:val="00801955"/>
    <w:rsid w:val="00824DA5"/>
    <w:rsid w:val="00842B26"/>
    <w:rsid w:val="00846D2B"/>
    <w:rsid w:val="0087097D"/>
    <w:rsid w:val="008D2A49"/>
    <w:rsid w:val="008E2B50"/>
    <w:rsid w:val="00906B2B"/>
    <w:rsid w:val="009156A6"/>
    <w:rsid w:val="00916E41"/>
    <w:rsid w:val="00925F77"/>
    <w:rsid w:val="009629D8"/>
    <w:rsid w:val="009738F5"/>
    <w:rsid w:val="00983042"/>
    <w:rsid w:val="009930C9"/>
    <w:rsid w:val="00993ADC"/>
    <w:rsid w:val="0099697A"/>
    <w:rsid w:val="00A17218"/>
    <w:rsid w:val="00A2150F"/>
    <w:rsid w:val="00A226C3"/>
    <w:rsid w:val="00A609F4"/>
    <w:rsid w:val="00A643B7"/>
    <w:rsid w:val="00A7388C"/>
    <w:rsid w:val="00AA75DC"/>
    <w:rsid w:val="00AC7B1D"/>
    <w:rsid w:val="00B2053C"/>
    <w:rsid w:val="00B5109A"/>
    <w:rsid w:val="00B71E24"/>
    <w:rsid w:val="00BA41F6"/>
    <w:rsid w:val="00BA6BBB"/>
    <w:rsid w:val="00BB0F55"/>
    <w:rsid w:val="00BD5787"/>
    <w:rsid w:val="00BE1EB1"/>
    <w:rsid w:val="00BF46DF"/>
    <w:rsid w:val="00BF7858"/>
    <w:rsid w:val="00C12A81"/>
    <w:rsid w:val="00C14784"/>
    <w:rsid w:val="00C2378D"/>
    <w:rsid w:val="00C27070"/>
    <w:rsid w:val="00C2785F"/>
    <w:rsid w:val="00C454EF"/>
    <w:rsid w:val="00C73B9B"/>
    <w:rsid w:val="00C83C05"/>
    <w:rsid w:val="00CA78D0"/>
    <w:rsid w:val="00CC5C2F"/>
    <w:rsid w:val="00D123C9"/>
    <w:rsid w:val="00D1753A"/>
    <w:rsid w:val="00D36F82"/>
    <w:rsid w:val="00D414DB"/>
    <w:rsid w:val="00D80391"/>
    <w:rsid w:val="00D91DB4"/>
    <w:rsid w:val="00DA18C9"/>
    <w:rsid w:val="00DD2F87"/>
    <w:rsid w:val="00DD4702"/>
    <w:rsid w:val="00DD477D"/>
    <w:rsid w:val="00E02292"/>
    <w:rsid w:val="00E25264"/>
    <w:rsid w:val="00E508AE"/>
    <w:rsid w:val="00E70F57"/>
    <w:rsid w:val="00E82859"/>
    <w:rsid w:val="00E96D54"/>
    <w:rsid w:val="00EC4B67"/>
    <w:rsid w:val="00ED34B0"/>
    <w:rsid w:val="00ED740C"/>
    <w:rsid w:val="00F01FFB"/>
    <w:rsid w:val="00F03598"/>
    <w:rsid w:val="00F06F76"/>
    <w:rsid w:val="00F103B8"/>
    <w:rsid w:val="00F169E7"/>
    <w:rsid w:val="00F23CC7"/>
    <w:rsid w:val="00F37C04"/>
    <w:rsid w:val="00F449FC"/>
    <w:rsid w:val="00F72646"/>
    <w:rsid w:val="00F84F84"/>
    <w:rsid w:val="00FB2671"/>
    <w:rsid w:val="00FD0FEE"/>
    <w:rsid w:val="00FD3764"/>
    <w:rsid w:val="00FF3A87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#00b0f0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9A"/>
    <w:pPr>
      <w:ind w:left="720"/>
      <w:contextualSpacing/>
    </w:pPr>
  </w:style>
  <w:style w:type="table" w:styleId="a4">
    <w:name w:val="Table Grid"/>
    <w:basedOn w:val="a1"/>
    <w:uiPriority w:val="59"/>
    <w:rsid w:val="0061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D3FC1"/>
    <w:pPr>
      <w:spacing w:after="0" w:line="240" w:lineRule="auto"/>
      <w:jc w:val="center"/>
    </w:pPr>
  </w:style>
  <w:style w:type="character" w:styleId="a6">
    <w:name w:val="Hyperlink"/>
    <w:basedOn w:val="a0"/>
    <w:uiPriority w:val="99"/>
    <w:unhideWhenUsed/>
    <w:rsid w:val="007D3FC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9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1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09A"/>
    <w:pPr>
      <w:ind w:left="720"/>
      <w:contextualSpacing/>
    </w:pPr>
  </w:style>
  <w:style w:type="table" w:styleId="a4">
    <w:name w:val="Table Grid"/>
    <w:basedOn w:val="a1"/>
    <w:uiPriority w:val="59"/>
    <w:rsid w:val="0061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naj44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ge200644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3DBBA-812C-48C1-81D8-72D632E0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12</Pages>
  <Words>2804</Words>
  <Characters>15988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арлд</dc:creator>
  <cp:lastModifiedBy>Мадина Османовна</cp:lastModifiedBy>
  <cp:revision>25</cp:revision>
  <cp:lastPrinted>2012-11-20T12:22:00Z</cp:lastPrinted>
  <dcterms:created xsi:type="dcterms:W3CDTF">2016-10-01T08:15:00Z</dcterms:created>
  <dcterms:modified xsi:type="dcterms:W3CDTF">2018-10-15T11:56:00Z</dcterms:modified>
</cp:coreProperties>
</file>